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47" w:rsidRDefault="002F1647" w:rsidP="002F16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PEDAGOGIJA – DIPLOMSKI STUDIJ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F1647" w:rsidRDefault="002F1647" w:rsidP="002F16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530DD">
        <w:rPr>
          <w:rFonts w:ascii="Arial" w:hAnsi="Arial" w:cs="Arial"/>
          <w:b/>
          <w:sz w:val="20"/>
          <w:szCs w:val="20"/>
        </w:rPr>
        <w:t>rujan  2017</w:t>
      </w:r>
      <w:r w:rsidR="00B530DD">
        <w:rPr>
          <w:rFonts w:ascii="Arial" w:hAnsi="Arial" w:cs="Arial"/>
          <w:b/>
          <w:sz w:val="20"/>
          <w:szCs w:val="20"/>
        </w:rPr>
        <w:t>.</w:t>
      </w:r>
    </w:p>
    <w:p w:rsidR="002F1647" w:rsidRDefault="002F1647" w:rsidP="002F1647">
      <w:pPr>
        <w:rPr>
          <w:rFonts w:ascii="Arial" w:hAnsi="Arial" w:cs="Arial"/>
          <w:sz w:val="20"/>
          <w:szCs w:val="20"/>
        </w:rPr>
      </w:pPr>
    </w:p>
    <w:p w:rsidR="002F1647" w:rsidRDefault="002F1647" w:rsidP="002F1647">
      <w:pPr>
        <w:rPr>
          <w:rFonts w:ascii="Arial" w:hAnsi="Arial" w:cs="Arial"/>
          <w:sz w:val="20"/>
          <w:szCs w:val="20"/>
        </w:rPr>
      </w:pPr>
    </w:p>
    <w:p w:rsidR="002F1647" w:rsidRDefault="002F1647" w:rsidP="002F1647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2F1647" w:rsidRPr="00A43DA9" w:rsidRDefault="002F1647" w:rsidP="002F1647">
      <w:pPr>
        <w:jc w:val="center"/>
        <w:rPr>
          <w:rFonts w:ascii="Arial" w:hAnsi="Arial" w:cs="Arial"/>
          <w:b/>
          <w:sz w:val="20"/>
          <w:szCs w:val="20"/>
        </w:rPr>
      </w:pP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2F1647" w:rsidRPr="00A43DA9" w:rsidRDefault="002F1647" w:rsidP="002F16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2017./2018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2F1647" w:rsidRPr="00A43DA9" w:rsidRDefault="002F1647" w:rsidP="002F1647">
      <w:pPr>
        <w:jc w:val="center"/>
        <w:rPr>
          <w:rFonts w:ascii="Arial" w:hAnsi="Arial" w:cs="Arial"/>
          <w:b/>
          <w:sz w:val="20"/>
          <w:szCs w:val="20"/>
        </w:rPr>
      </w:pPr>
    </w:p>
    <w:p w:rsidR="002F1647" w:rsidRPr="00A43DA9" w:rsidRDefault="002F1647" w:rsidP="002F164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I. zimski semestar</w:t>
      </w:r>
    </w:p>
    <w:p w:rsidR="002F1647" w:rsidRDefault="002F1647" w:rsidP="002F1647">
      <w:pPr>
        <w:rPr>
          <w:rFonts w:ascii="Arial" w:hAnsi="Arial" w:cs="Arial"/>
          <w:b/>
          <w:color w:val="000000"/>
          <w:sz w:val="20"/>
          <w:szCs w:val="20"/>
        </w:rPr>
      </w:pPr>
    </w:p>
    <w:p w:rsidR="002F1647" w:rsidRPr="008D57EB" w:rsidRDefault="002F1647" w:rsidP="002F1647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657"/>
        <w:gridCol w:w="4234"/>
      </w:tblGrid>
      <w:tr w:rsidR="002F1647" w:rsidRPr="000827F9" w:rsidTr="006E5F50">
        <w:tc>
          <w:tcPr>
            <w:tcW w:w="4068" w:type="dxa"/>
            <w:shd w:val="clear" w:color="auto" w:fill="auto"/>
            <w:vAlign w:val="center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5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Default="002F1647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Socijalna pedagogija</w:t>
            </w:r>
          </w:p>
          <w:p w:rsidR="002F1647" w:rsidRPr="00104EB8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2F1647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1647" w:rsidRPr="00657D54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Karlo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Bojčić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</w:t>
            </w: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70015D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70015D">
              <w:rPr>
                <w:rFonts w:ascii="Arial" w:hAnsi="Arial" w:cs="Arial"/>
                <w:sz w:val="18"/>
                <w:szCs w:val="18"/>
              </w:rPr>
              <w:t>Metodika rada pedagoga I</w:t>
            </w:r>
          </w:p>
        </w:tc>
        <w:tc>
          <w:tcPr>
            <w:tcW w:w="600" w:type="dxa"/>
            <w:shd w:val="clear" w:color="auto" w:fill="auto"/>
          </w:tcPr>
          <w:p w:rsidR="002F1647" w:rsidRPr="0070015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15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F1647" w:rsidRPr="0070015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1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F1647" w:rsidRPr="0070015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15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F1647" w:rsidRPr="0070015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15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F1647" w:rsidRPr="0070015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15D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F1647" w:rsidRPr="0070015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015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2F1647" w:rsidRPr="0070015D" w:rsidRDefault="002F1647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15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2F1647" w:rsidRPr="0070015D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70015D">
              <w:rPr>
                <w:rFonts w:ascii="Arial" w:hAnsi="Arial" w:cs="Arial"/>
                <w:sz w:val="18"/>
                <w:szCs w:val="18"/>
              </w:rPr>
              <w:t>izv.</w:t>
            </w:r>
            <w:r>
              <w:rPr>
                <w:rFonts w:ascii="Arial" w:hAnsi="Arial" w:cs="Arial"/>
                <w:sz w:val="18"/>
                <w:szCs w:val="18"/>
              </w:rPr>
              <w:t xml:space="preserve"> 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0015D">
              <w:rPr>
                <w:rFonts w:ascii="Arial" w:hAnsi="Arial" w:cs="Arial"/>
                <w:sz w:val="18"/>
                <w:szCs w:val="18"/>
              </w:rPr>
              <w:t xml:space="preserve">Kuzmanović </w:t>
            </w:r>
          </w:p>
          <w:p w:rsidR="002F1647" w:rsidRPr="0070015D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70015D">
              <w:rPr>
                <w:rFonts w:ascii="Arial" w:hAnsi="Arial" w:cs="Arial"/>
                <w:sz w:val="18"/>
                <w:szCs w:val="18"/>
              </w:rPr>
              <w:t xml:space="preserve">Senka </w:t>
            </w:r>
            <w:proofErr w:type="spellStart"/>
            <w:r w:rsidRPr="0070015D">
              <w:rPr>
                <w:rFonts w:ascii="Arial" w:hAnsi="Arial" w:cs="Arial"/>
                <w:sz w:val="18"/>
                <w:szCs w:val="18"/>
              </w:rPr>
              <w:t>Gazibara</w:t>
            </w:r>
            <w:proofErr w:type="spellEnd"/>
            <w:r w:rsidRPr="0070015D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Pedagogija djece s teškoćama u razvoju</w:t>
            </w: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>-Kuzmanović</w:t>
            </w: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Medijska pedagogija</w:t>
            </w: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34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Livazović</w:t>
            </w:r>
            <w:proofErr w:type="spellEnd"/>
          </w:p>
          <w:p w:rsidR="002F1647" w:rsidRPr="00611240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70015D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F1647" w:rsidRPr="0070015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F1647" w:rsidRPr="0070015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F1647" w:rsidRPr="0070015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2F1647" w:rsidRPr="0070015D" w:rsidRDefault="002F1647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:rsidR="002F1647" w:rsidRPr="0070015D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647" w:rsidRDefault="002F1647" w:rsidP="002F1647">
      <w:pPr>
        <w:rPr>
          <w:rFonts w:ascii="Arial" w:hAnsi="Arial" w:cs="Arial"/>
          <w:color w:val="000000"/>
          <w:sz w:val="18"/>
          <w:szCs w:val="18"/>
        </w:rPr>
      </w:pPr>
    </w:p>
    <w:p w:rsidR="002F1647" w:rsidRDefault="002F1647" w:rsidP="002F1647">
      <w:pPr>
        <w:rPr>
          <w:rFonts w:ascii="Arial" w:hAnsi="Arial" w:cs="Arial"/>
          <w:color w:val="000000"/>
          <w:sz w:val="18"/>
          <w:szCs w:val="18"/>
        </w:rPr>
      </w:pPr>
    </w:p>
    <w:p w:rsidR="002F1647" w:rsidRPr="008D57EB" w:rsidRDefault="002F1647" w:rsidP="002F1647">
      <w:pPr>
        <w:rPr>
          <w:rFonts w:ascii="Arial" w:hAnsi="Arial" w:cs="Arial"/>
          <w:color w:val="000000"/>
          <w:sz w:val="18"/>
          <w:szCs w:val="18"/>
        </w:rPr>
      </w:pPr>
    </w:p>
    <w:p w:rsidR="002F1647" w:rsidRDefault="002F1647" w:rsidP="002F1647">
      <w:pPr>
        <w:rPr>
          <w:rFonts w:ascii="Arial" w:hAnsi="Arial" w:cs="Arial"/>
          <w:sz w:val="20"/>
          <w:szCs w:val="20"/>
        </w:rPr>
      </w:pPr>
    </w:p>
    <w:p w:rsidR="002F1647" w:rsidRPr="00A43DA9" w:rsidRDefault="002F1647" w:rsidP="002F164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3DA9">
        <w:rPr>
          <w:rFonts w:ascii="Arial" w:hAnsi="Arial" w:cs="Arial"/>
          <w:b/>
          <w:sz w:val="20"/>
          <w:szCs w:val="20"/>
          <w:u w:val="single"/>
        </w:rPr>
        <w:t>II. ljetni semestar</w:t>
      </w:r>
    </w:p>
    <w:p w:rsidR="002F1647" w:rsidRDefault="002F1647" w:rsidP="002F1647">
      <w:pPr>
        <w:jc w:val="center"/>
        <w:rPr>
          <w:rFonts w:ascii="Arial" w:hAnsi="Arial" w:cs="Arial"/>
          <w:sz w:val="20"/>
          <w:szCs w:val="20"/>
        </w:rPr>
      </w:pPr>
    </w:p>
    <w:p w:rsidR="002F1647" w:rsidRPr="00990F9E" w:rsidRDefault="002F1647" w:rsidP="002F164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469" w:type="dxa"/>
        <w:tblInd w:w="-580" w:type="dxa"/>
        <w:tblLayout w:type="fixed"/>
        <w:tblLook w:val="01E0" w:firstRow="1" w:lastRow="1" w:firstColumn="1" w:lastColumn="1" w:noHBand="0" w:noVBand="0"/>
      </w:tblPr>
      <w:tblGrid>
        <w:gridCol w:w="3841"/>
        <w:gridCol w:w="567"/>
        <w:gridCol w:w="567"/>
        <w:gridCol w:w="567"/>
        <w:gridCol w:w="708"/>
        <w:gridCol w:w="4219"/>
      </w:tblGrid>
      <w:tr w:rsidR="002F1647" w:rsidRPr="000827F9" w:rsidTr="006E5F50">
        <w:tc>
          <w:tcPr>
            <w:tcW w:w="3841" w:type="dxa"/>
            <w:shd w:val="clear" w:color="auto" w:fill="auto"/>
            <w:vAlign w:val="center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F1647" w:rsidRPr="000827F9" w:rsidTr="006E5F50">
        <w:tc>
          <w:tcPr>
            <w:tcW w:w="3841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08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47" w:rsidRPr="000827F9" w:rsidTr="006E5F50">
        <w:tc>
          <w:tcPr>
            <w:tcW w:w="3841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Metodika odgoja</w:t>
            </w: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-</w:t>
            </w: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19" w:type="dxa"/>
            <w:shd w:val="clear" w:color="auto" w:fill="auto"/>
          </w:tcPr>
          <w:p w:rsidR="002F1647" w:rsidRPr="00795B84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795B84">
              <w:rPr>
                <w:rFonts w:ascii="Arial" w:hAnsi="Arial" w:cs="Arial"/>
                <w:sz w:val="18"/>
                <w:szCs w:val="18"/>
              </w:rPr>
              <w:t>izv.</w:t>
            </w:r>
            <w:r w:rsidR="00795B84" w:rsidRPr="00795B84">
              <w:rPr>
                <w:rFonts w:ascii="Arial" w:hAnsi="Arial" w:cs="Arial"/>
                <w:sz w:val="18"/>
                <w:szCs w:val="18"/>
              </w:rPr>
              <w:t xml:space="preserve"> prof. dr. </w:t>
            </w:r>
            <w:proofErr w:type="spellStart"/>
            <w:r w:rsidR="00795B84" w:rsidRPr="00795B8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="00795B84" w:rsidRPr="00795B84">
              <w:rPr>
                <w:rFonts w:ascii="Arial" w:hAnsi="Arial" w:cs="Arial"/>
                <w:sz w:val="18"/>
                <w:szCs w:val="18"/>
              </w:rPr>
              <w:t xml:space="preserve">. Branko </w:t>
            </w:r>
            <w:proofErr w:type="spellStart"/>
            <w:r w:rsidR="00795B84" w:rsidRPr="00795B84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</w:tc>
      </w:tr>
      <w:tr w:rsidR="002F1647" w:rsidRPr="000827F9" w:rsidTr="006E5F50">
        <w:tc>
          <w:tcPr>
            <w:tcW w:w="3841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Andragogija</w:t>
            </w:r>
          </w:p>
        </w:tc>
        <w:tc>
          <w:tcPr>
            <w:tcW w:w="567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19" w:type="dxa"/>
            <w:shd w:val="clear" w:color="auto" w:fill="auto"/>
          </w:tcPr>
          <w:p w:rsidR="002F1647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Renata Jukić</w:t>
            </w:r>
          </w:p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Pranjić, asistentica</w:t>
            </w:r>
          </w:p>
        </w:tc>
      </w:tr>
      <w:tr w:rsidR="002F1647" w:rsidRPr="000827F9" w:rsidTr="006E5F50">
        <w:tc>
          <w:tcPr>
            <w:tcW w:w="3841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Pedagoška praksa</w:t>
            </w:r>
          </w:p>
        </w:tc>
        <w:tc>
          <w:tcPr>
            <w:tcW w:w="567" w:type="dxa"/>
            <w:shd w:val="clear" w:color="auto" w:fill="auto"/>
          </w:tcPr>
          <w:p w:rsidR="00B41BDF" w:rsidRDefault="00B41BDF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B41BDF" w:rsidRDefault="00B41BDF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41BDF" w:rsidRDefault="00B41BDF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2F1647" w:rsidRPr="00344910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4910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9" w:type="dxa"/>
            <w:shd w:val="clear" w:color="auto" w:fill="auto"/>
          </w:tcPr>
          <w:p w:rsidR="00B41BDF" w:rsidRDefault="00B41BDF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nositelj</w:t>
            </w:r>
          </w:p>
          <w:p w:rsidR="002F1647" w:rsidRPr="008819C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8819C9">
              <w:rPr>
                <w:rFonts w:ascii="Arial" w:hAnsi="Arial" w:cs="Arial"/>
                <w:sz w:val="18"/>
                <w:szCs w:val="18"/>
              </w:rPr>
              <w:t>Iva Mudrinić, asistentica</w:t>
            </w:r>
          </w:p>
        </w:tc>
      </w:tr>
      <w:tr w:rsidR="002F1647" w:rsidRPr="000827F9" w:rsidTr="006E5F50">
        <w:tc>
          <w:tcPr>
            <w:tcW w:w="3841" w:type="dxa"/>
            <w:shd w:val="clear" w:color="auto" w:fill="auto"/>
          </w:tcPr>
          <w:p w:rsidR="002F1647" w:rsidRPr="0047632C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>Upravljanje i autonomija škole</w:t>
            </w:r>
          </w:p>
        </w:tc>
        <w:tc>
          <w:tcPr>
            <w:tcW w:w="567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F1647" w:rsidRPr="0047632C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1647" w:rsidRPr="0047632C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F1647" w:rsidRPr="0047632C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1647" w:rsidRPr="0047632C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F1647" w:rsidRPr="0047632C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32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F1647" w:rsidRPr="0047632C" w:rsidRDefault="002F1647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632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219" w:type="dxa"/>
            <w:shd w:val="clear" w:color="auto" w:fill="auto"/>
          </w:tcPr>
          <w:p w:rsidR="002F1647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Zlatko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Miliša</w:t>
            </w:r>
            <w:proofErr w:type="spellEnd"/>
          </w:p>
          <w:p w:rsidR="002F1647" w:rsidRPr="00175E66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175E66">
              <w:rPr>
                <w:rFonts w:ascii="Arial" w:hAnsi="Arial" w:cs="Arial"/>
                <w:sz w:val="18"/>
                <w:szCs w:val="18"/>
              </w:rPr>
              <w:t>…,  asistent</w:t>
            </w:r>
          </w:p>
        </w:tc>
      </w:tr>
      <w:tr w:rsidR="002F1647" w:rsidRPr="000827F9" w:rsidTr="006E5F50">
        <w:tc>
          <w:tcPr>
            <w:tcW w:w="3841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47" w:rsidRPr="000827F9" w:rsidTr="006E5F50">
        <w:tc>
          <w:tcPr>
            <w:tcW w:w="3841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47" w:rsidRPr="00D728CA" w:rsidTr="006E5F50">
        <w:tc>
          <w:tcPr>
            <w:tcW w:w="3841" w:type="dxa"/>
            <w:shd w:val="clear" w:color="auto" w:fill="auto"/>
          </w:tcPr>
          <w:p w:rsidR="002F1647" w:rsidRPr="000425ED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0425ED">
              <w:rPr>
                <w:rFonts w:ascii="Arial" w:hAnsi="Arial" w:cs="Arial"/>
                <w:sz w:val="18"/>
                <w:szCs w:val="18"/>
              </w:rPr>
              <w:t>Razredni menadžment</w:t>
            </w:r>
          </w:p>
        </w:tc>
        <w:tc>
          <w:tcPr>
            <w:tcW w:w="567" w:type="dxa"/>
            <w:shd w:val="clear" w:color="auto" w:fill="auto"/>
          </w:tcPr>
          <w:p w:rsidR="002F1647" w:rsidRPr="000425E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5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F1647" w:rsidRPr="000425E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5E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F1647" w:rsidRPr="000425ED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5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F1647" w:rsidRPr="00D728CA" w:rsidRDefault="002F1647" w:rsidP="006E5F5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728CA">
              <w:rPr>
                <w:rFonts w:ascii="Arial" w:hAnsi="Arial" w:cs="Arial"/>
                <w:strike/>
                <w:sz w:val="18"/>
                <w:szCs w:val="18"/>
              </w:rPr>
              <w:t>4</w:t>
            </w:r>
          </w:p>
        </w:tc>
        <w:tc>
          <w:tcPr>
            <w:tcW w:w="4219" w:type="dxa"/>
            <w:shd w:val="clear" w:color="auto" w:fill="auto"/>
          </w:tcPr>
          <w:p w:rsidR="002F1647" w:rsidRPr="000425ED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0425ED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0425ED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425ED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 xml:space="preserve">Mirela </w:t>
            </w:r>
            <w:proofErr w:type="spellStart"/>
            <w:r w:rsidRPr="00F847C5">
              <w:rPr>
                <w:rFonts w:ascii="Arial" w:hAnsi="Arial" w:cs="Arial"/>
                <w:sz w:val="18"/>
                <w:szCs w:val="18"/>
              </w:rPr>
              <w:t>Müller</w:t>
            </w:r>
            <w:proofErr w:type="spellEnd"/>
          </w:p>
        </w:tc>
      </w:tr>
    </w:tbl>
    <w:p w:rsidR="002F1647" w:rsidRPr="0055085E" w:rsidRDefault="002F1647" w:rsidP="002F1647">
      <w:pPr>
        <w:rPr>
          <w:rFonts w:ascii="Arial" w:hAnsi="Arial" w:cs="Arial"/>
          <w:color w:val="FF0000"/>
          <w:sz w:val="20"/>
          <w:szCs w:val="20"/>
        </w:rPr>
      </w:pPr>
    </w:p>
    <w:p w:rsidR="002F1647" w:rsidRDefault="002F1647" w:rsidP="002F1647">
      <w:pPr>
        <w:rPr>
          <w:rFonts w:ascii="Arial" w:hAnsi="Arial" w:cs="Arial"/>
          <w:b/>
          <w:color w:val="000000"/>
          <w:sz w:val="20"/>
          <w:szCs w:val="20"/>
        </w:rPr>
      </w:pPr>
    </w:p>
    <w:p w:rsidR="002F1647" w:rsidRDefault="002F1647" w:rsidP="002F1647">
      <w:pPr>
        <w:rPr>
          <w:rFonts w:ascii="Arial" w:hAnsi="Arial" w:cs="Arial"/>
          <w:b/>
          <w:color w:val="000000"/>
          <w:sz w:val="20"/>
          <w:szCs w:val="20"/>
        </w:rPr>
      </w:pPr>
    </w:p>
    <w:p w:rsidR="002F1647" w:rsidRDefault="002F1647" w:rsidP="002F1647">
      <w:pPr>
        <w:rPr>
          <w:rFonts w:ascii="Arial" w:hAnsi="Arial" w:cs="Arial"/>
          <w:b/>
          <w:color w:val="000000"/>
          <w:sz w:val="20"/>
          <w:szCs w:val="20"/>
        </w:rPr>
      </w:pPr>
    </w:p>
    <w:p w:rsidR="002F1647" w:rsidRDefault="002F1647" w:rsidP="002F1647">
      <w:pPr>
        <w:rPr>
          <w:rFonts w:ascii="Arial" w:hAnsi="Arial" w:cs="Arial"/>
          <w:b/>
          <w:color w:val="000000"/>
          <w:sz w:val="20"/>
          <w:szCs w:val="20"/>
        </w:rPr>
      </w:pPr>
    </w:p>
    <w:p w:rsidR="002F1647" w:rsidRDefault="002F1647" w:rsidP="002F1647">
      <w:pPr>
        <w:rPr>
          <w:rFonts w:ascii="Arial" w:hAnsi="Arial" w:cs="Arial"/>
          <w:b/>
          <w:color w:val="000000"/>
          <w:sz w:val="20"/>
          <w:szCs w:val="20"/>
        </w:rPr>
      </w:pPr>
    </w:p>
    <w:p w:rsidR="002F1647" w:rsidRDefault="002F1647" w:rsidP="002F16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</w:p>
    <w:p w:rsidR="002F1647" w:rsidRDefault="002F1647" w:rsidP="002F16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PEDAGOGIJA – DIPLOMSKI STUDIJ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F1647" w:rsidRDefault="002F1647" w:rsidP="002F16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dvopredmetni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studij)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B530DD">
        <w:rPr>
          <w:rFonts w:ascii="Arial" w:hAnsi="Arial" w:cs="Arial"/>
          <w:b/>
          <w:sz w:val="20"/>
          <w:szCs w:val="20"/>
        </w:rPr>
        <w:t>rujan  2017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</w:t>
      </w:r>
    </w:p>
    <w:p w:rsidR="002F1647" w:rsidRDefault="002F1647" w:rsidP="002F1647">
      <w:pPr>
        <w:rPr>
          <w:rFonts w:ascii="Arial" w:hAnsi="Arial" w:cs="Arial"/>
          <w:sz w:val="20"/>
          <w:szCs w:val="20"/>
        </w:rPr>
      </w:pPr>
    </w:p>
    <w:p w:rsidR="002F1647" w:rsidRDefault="002F1647" w:rsidP="002F1647">
      <w:pPr>
        <w:rPr>
          <w:rFonts w:ascii="Arial" w:hAnsi="Arial" w:cs="Arial"/>
          <w:sz w:val="20"/>
          <w:szCs w:val="20"/>
        </w:rPr>
      </w:pPr>
    </w:p>
    <w:p w:rsidR="002F1647" w:rsidRDefault="002F1647" w:rsidP="002F1647">
      <w:pPr>
        <w:rPr>
          <w:rFonts w:ascii="Arial" w:hAnsi="Arial" w:cs="Arial"/>
          <w:sz w:val="20"/>
          <w:szCs w:val="20"/>
        </w:rPr>
      </w:pPr>
    </w:p>
    <w:p w:rsidR="002F1647" w:rsidRDefault="002F1647" w:rsidP="002F1647">
      <w:pPr>
        <w:tabs>
          <w:tab w:val="center" w:pos="5217"/>
        </w:tabs>
        <w:suppressAutoHyphens/>
        <w:jc w:val="center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IZVEDBENI PLAN NASTAVE</w:t>
      </w:r>
    </w:p>
    <w:p w:rsidR="002F1647" w:rsidRPr="00A43DA9" w:rsidRDefault="002F1647" w:rsidP="002F16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Pr="00A43DA9">
        <w:rPr>
          <w:rFonts w:ascii="Arial" w:hAnsi="Arial" w:cs="Arial"/>
          <w:b/>
          <w:sz w:val="20"/>
          <w:szCs w:val="20"/>
        </w:rPr>
        <w:t>I. GODINA</w:t>
      </w:r>
    </w:p>
    <w:p w:rsidR="002F1647" w:rsidRPr="00A43DA9" w:rsidRDefault="002F1647" w:rsidP="002F16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Ak. god. 2017./2018</w:t>
      </w:r>
      <w:r w:rsidRPr="00A43DA9">
        <w:rPr>
          <w:rFonts w:ascii="Arial" w:hAnsi="Arial" w:cs="Arial"/>
          <w:b/>
          <w:sz w:val="20"/>
          <w:szCs w:val="20"/>
        </w:rPr>
        <w:t>.</w:t>
      </w:r>
    </w:p>
    <w:p w:rsidR="002F1647" w:rsidRPr="00A43DA9" w:rsidRDefault="002F1647" w:rsidP="002F1647">
      <w:pPr>
        <w:jc w:val="center"/>
        <w:rPr>
          <w:rFonts w:ascii="Arial" w:hAnsi="Arial" w:cs="Arial"/>
          <w:b/>
          <w:sz w:val="20"/>
          <w:szCs w:val="20"/>
        </w:rPr>
      </w:pPr>
    </w:p>
    <w:p w:rsidR="002F1647" w:rsidRPr="00A43DA9" w:rsidRDefault="002F1647" w:rsidP="002F164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III. </w:t>
      </w:r>
      <w:r w:rsidRPr="00A43DA9">
        <w:rPr>
          <w:rFonts w:ascii="Arial" w:hAnsi="Arial" w:cs="Arial"/>
          <w:b/>
          <w:sz w:val="20"/>
          <w:szCs w:val="20"/>
          <w:u w:val="single"/>
        </w:rPr>
        <w:t>zimski semestar</w:t>
      </w:r>
    </w:p>
    <w:p w:rsidR="002F1647" w:rsidRDefault="002F1647" w:rsidP="002F1647">
      <w:pPr>
        <w:rPr>
          <w:rFonts w:ascii="Arial" w:hAnsi="Arial" w:cs="Arial"/>
          <w:b/>
          <w:color w:val="000000"/>
          <w:sz w:val="20"/>
          <w:szCs w:val="20"/>
        </w:rPr>
      </w:pPr>
    </w:p>
    <w:p w:rsidR="002F1647" w:rsidRPr="008D57EB" w:rsidRDefault="002F1647" w:rsidP="002F1647">
      <w:pPr>
        <w:rPr>
          <w:sz w:val="18"/>
          <w:szCs w:val="18"/>
        </w:rPr>
      </w:pPr>
    </w:p>
    <w:tbl>
      <w:tblPr>
        <w:tblW w:w="10729" w:type="dxa"/>
        <w:tblInd w:w="-825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657"/>
        <w:gridCol w:w="4234"/>
      </w:tblGrid>
      <w:tr w:rsidR="002F1647" w:rsidRPr="000827F9" w:rsidTr="006E5F50">
        <w:tc>
          <w:tcPr>
            <w:tcW w:w="4068" w:type="dxa"/>
            <w:shd w:val="clear" w:color="auto" w:fill="auto"/>
            <w:vAlign w:val="center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70" w:type="dxa"/>
            <w:gridSpan w:val="3"/>
            <w:shd w:val="clear" w:color="auto" w:fill="auto"/>
            <w:vAlign w:val="center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65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Suvremeno djetinjstvo</w:t>
            </w:r>
          </w:p>
        </w:tc>
        <w:tc>
          <w:tcPr>
            <w:tcW w:w="60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2F1647" w:rsidRDefault="002F1647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Mirko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Lukaš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nositelj</w:t>
            </w:r>
          </w:p>
          <w:p w:rsidR="002F1647" w:rsidRPr="00900A00" w:rsidRDefault="002F1647" w:rsidP="006E5F5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Iva Mudrinić</w:t>
            </w: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, asistentica</w:t>
            </w: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Komparativna pedagogija</w:t>
            </w:r>
          </w:p>
        </w:tc>
        <w:tc>
          <w:tcPr>
            <w:tcW w:w="60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2F1647" w:rsidRDefault="002F1647" w:rsidP="006E5F50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Renata Jukić </w:t>
            </w:r>
          </w:p>
          <w:p w:rsidR="002F1647" w:rsidRPr="000827F9" w:rsidRDefault="002F1647" w:rsidP="006E5F50">
            <w:pPr>
              <w:tabs>
                <w:tab w:val="left" w:pos="299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Pranjić, asistentica</w:t>
            </w: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Metodika rada pedagoga II</w:t>
            </w:r>
          </w:p>
        </w:tc>
        <w:tc>
          <w:tcPr>
            <w:tcW w:w="60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234" w:type="dxa"/>
            <w:shd w:val="clear" w:color="auto" w:fill="auto"/>
          </w:tcPr>
          <w:p w:rsidR="002F1647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. Vesna </w:t>
            </w:r>
            <w:proofErr w:type="spellStart"/>
            <w:r w:rsidRPr="000827F9">
              <w:rPr>
                <w:rFonts w:ascii="Arial" w:hAnsi="Arial" w:cs="Arial"/>
                <w:sz w:val="18"/>
                <w:szCs w:val="18"/>
              </w:rPr>
              <w:t>Buljubašić</w:t>
            </w:r>
            <w:proofErr w:type="spellEnd"/>
            <w:r w:rsidRPr="000827F9">
              <w:rPr>
                <w:rFonts w:ascii="Arial" w:hAnsi="Arial" w:cs="Arial"/>
                <w:sz w:val="18"/>
                <w:szCs w:val="18"/>
              </w:rPr>
              <w:t xml:space="preserve"> Kuzmanović</w:t>
            </w:r>
          </w:p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Senka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Gazibara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2F1647" w:rsidRPr="000827F9" w:rsidTr="006E5F50">
        <w:tc>
          <w:tcPr>
            <w:tcW w:w="4068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34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647" w:rsidRPr="008D57EB" w:rsidRDefault="002F1647" w:rsidP="002F1647">
      <w:pPr>
        <w:rPr>
          <w:rFonts w:ascii="Arial" w:hAnsi="Arial" w:cs="Arial"/>
          <w:color w:val="000000"/>
          <w:sz w:val="18"/>
          <w:szCs w:val="18"/>
        </w:rPr>
      </w:pPr>
    </w:p>
    <w:p w:rsidR="002F1647" w:rsidRDefault="002F1647" w:rsidP="002F1647">
      <w:pPr>
        <w:rPr>
          <w:rFonts w:ascii="Arial" w:hAnsi="Arial" w:cs="Arial"/>
          <w:sz w:val="20"/>
          <w:szCs w:val="20"/>
        </w:rPr>
      </w:pPr>
    </w:p>
    <w:p w:rsidR="002F1647" w:rsidRPr="00A43DA9" w:rsidRDefault="002F1647" w:rsidP="002F164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IV</w:t>
      </w:r>
      <w:r w:rsidRPr="00A43DA9">
        <w:rPr>
          <w:rFonts w:ascii="Arial" w:hAnsi="Arial" w:cs="Arial"/>
          <w:b/>
          <w:sz w:val="20"/>
          <w:szCs w:val="20"/>
          <w:u w:val="single"/>
        </w:rPr>
        <w:t>. ljetni semestar</w:t>
      </w:r>
    </w:p>
    <w:p w:rsidR="002F1647" w:rsidRDefault="002F1647" w:rsidP="002F1647">
      <w:pPr>
        <w:jc w:val="center"/>
        <w:rPr>
          <w:rFonts w:ascii="Arial" w:hAnsi="Arial" w:cs="Arial"/>
          <w:sz w:val="20"/>
          <w:szCs w:val="20"/>
        </w:rPr>
      </w:pPr>
    </w:p>
    <w:p w:rsidR="002F1647" w:rsidRPr="00990F9E" w:rsidRDefault="002F1647" w:rsidP="002F164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860"/>
        <w:gridCol w:w="532"/>
        <w:gridCol w:w="532"/>
        <w:gridCol w:w="888"/>
        <w:gridCol w:w="870"/>
        <w:gridCol w:w="4126"/>
      </w:tblGrid>
      <w:tr w:rsidR="002F1647" w:rsidRPr="000827F9" w:rsidTr="006E5F50">
        <w:tc>
          <w:tcPr>
            <w:tcW w:w="3860" w:type="dxa"/>
            <w:shd w:val="clear" w:color="auto" w:fill="auto"/>
            <w:vAlign w:val="center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NASTAVNIK</w:t>
            </w:r>
          </w:p>
          <w:p w:rsidR="002F1647" w:rsidRPr="000827F9" w:rsidRDefault="002F1647" w:rsidP="006E5F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2F1647" w:rsidRPr="000827F9" w:rsidTr="006E5F50">
        <w:tc>
          <w:tcPr>
            <w:tcW w:w="3860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88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7F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8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647" w:rsidRPr="000827F9" w:rsidTr="006E5F50">
        <w:tc>
          <w:tcPr>
            <w:tcW w:w="3860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8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126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1647" w:rsidRPr="000827F9" w:rsidTr="006E5F50">
        <w:tc>
          <w:tcPr>
            <w:tcW w:w="3860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Pedagoška praksa</w:t>
            </w:r>
          </w:p>
        </w:tc>
        <w:tc>
          <w:tcPr>
            <w:tcW w:w="532" w:type="dxa"/>
            <w:shd w:val="clear" w:color="auto" w:fill="auto"/>
          </w:tcPr>
          <w:p w:rsidR="00B41BDF" w:rsidRDefault="00B41BDF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2" w:type="dxa"/>
            <w:shd w:val="clear" w:color="auto" w:fill="auto"/>
          </w:tcPr>
          <w:p w:rsidR="00B41BDF" w:rsidRDefault="00B41BDF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2F1647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7F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B41BDF" w:rsidRPr="000827F9" w:rsidRDefault="00B41BDF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7F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126" w:type="dxa"/>
            <w:shd w:val="clear" w:color="auto" w:fill="auto"/>
          </w:tcPr>
          <w:p w:rsidR="00B41BDF" w:rsidRDefault="00B41BDF" w:rsidP="006E5F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Mirko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Lukaš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nositellj</w:t>
            </w:r>
            <w:proofErr w:type="spellEnd"/>
          </w:p>
          <w:p w:rsidR="002F1647" w:rsidRPr="00175E66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  <w:r w:rsidRPr="00175E66">
              <w:rPr>
                <w:rFonts w:ascii="Arial" w:hAnsi="Arial" w:cs="Arial"/>
                <w:sz w:val="18"/>
                <w:szCs w:val="18"/>
              </w:rPr>
              <w:t>…, asistent</w:t>
            </w:r>
          </w:p>
        </w:tc>
      </w:tr>
      <w:tr w:rsidR="002F1647" w:rsidRPr="000827F9" w:rsidTr="006E5F50">
        <w:tc>
          <w:tcPr>
            <w:tcW w:w="3860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47" w:rsidRPr="000827F9" w:rsidTr="006E5F50">
        <w:tc>
          <w:tcPr>
            <w:tcW w:w="3860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47" w:rsidRPr="000827F9" w:rsidTr="006E5F50">
        <w:tc>
          <w:tcPr>
            <w:tcW w:w="3860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1647" w:rsidRPr="000827F9" w:rsidTr="006E5F50">
        <w:tc>
          <w:tcPr>
            <w:tcW w:w="3860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:rsidR="002F1647" w:rsidRPr="000827F9" w:rsidRDefault="002F1647" w:rsidP="006E5F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auto"/>
          </w:tcPr>
          <w:p w:rsidR="002F1647" w:rsidRPr="000827F9" w:rsidRDefault="002F1647" w:rsidP="006E5F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1647" w:rsidRDefault="002F1647" w:rsidP="002F1647"/>
    <w:p w:rsidR="002F1647" w:rsidRDefault="002F1647" w:rsidP="002F1647"/>
    <w:p w:rsidR="00214C2A" w:rsidRPr="002F1647" w:rsidRDefault="00214C2A" w:rsidP="002F1647"/>
    <w:sectPr w:rsidR="00214C2A" w:rsidRPr="002F1647" w:rsidSect="00B75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40"/>
    <w:rsid w:val="00036147"/>
    <w:rsid w:val="0005635F"/>
    <w:rsid w:val="0020278C"/>
    <w:rsid w:val="00214C2A"/>
    <w:rsid w:val="002705AC"/>
    <w:rsid w:val="002E40B4"/>
    <w:rsid w:val="002F1647"/>
    <w:rsid w:val="003637C4"/>
    <w:rsid w:val="003D0F6C"/>
    <w:rsid w:val="00611240"/>
    <w:rsid w:val="006774C5"/>
    <w:rsid w:val="006D661F"/>
    <w:rsid w:val="0070015D"/>
    <w:rsid w:val="00795B84"/>
    <w:rsid w:val="00880EF3"/>
    <w:rsid w:val="00900A00"/>
    <w:rsid w:val="00A107C1"/>
    <w:rsid w:val="00B41BDF"/>
    <w:rsid w:val="00B530DD"/>
    <w:rsid w:val="00B54FFA"/>
    <w:rsid w:val="00B92C1A"/>
    <w:rsid w:val="00BF6F4E"/>
    <w:rsid w:val="00C51645"/>
    <w:rsid w:val="00CF39A1"/>
    <w:rsid w:val="00D33123"/>
    <w:rsid w:val="00D728CA"/>
    <w:rsid w:val="00D860CB"/>
    <w:rsid w:val="00DF5735"/>
    <w:rsid w:val="00EE4C37"/>
    <w:rsid w:val="00EE4EB1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1636"/>
  <w15:chartTrackingRefBased/>
  <w15:docId w15:val="{ECB1735F-11C1-4A50-B3C6-1E8488C2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2016-09-22T10:43:00Z</cp:lastPrinted>
  <dcterms:created xsi:type="dcterms:W3CDTF">2016-07-07T09:57:00Z</dcterms:created>
  <dcterms:modified xsi:type="dcterms:W3CDTF">2017-09-18T13:23:00Z</dcterms:modified>
</cp:coreProperties>
</file>