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F578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E85777">
        <w:rPr>
          <w:rFonts w:ascii="Arial" w:eastAsia="Arial" w:hAnsi="Arial" w:cs="Arial"/>
          <w:b/>
          <w:szCs w:val="20"/>
        </w:rPr>
        <w:t>I. GODINA</w:t>
      </w:r>
    </w:p>
    <w:p w14:paraId="179CE5F2" w14:textId="77777777" w:rsidR="00D467F5" w:rsidRPr="00E85777" w:rsidRDefault="00D467F5">
      <w:pPr>
        <w:jc w:val="center"/>
        <w:rPr>
          <w:rFonts w:ascii="Arial" w:eastAsia="Arial" w:hAnsi="Arial" w:cs="Arial"/>
          <w:b/>
          <w:szCs w:val="20"/>
        </w:rPr>
      </w:pPr>
    </w:p>
    <w:p w14:paraId="792E3739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85777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7D097C64" w14:textId="77777777" w:rsidR="00D467F5" w:rsidRPr="00E85777" w:rsidRDefault="00D467F5">
      <w:pPr>
        <w:rPr>
          <w:sz w:val="18"/>
          <w:szCs w:val="18"/>
        </w:rPr>
      </w:pPr>
    </w:p>
    <w:tbl>
      <w:tblPr>
        <w:tblW w:w="10204" w:type="dxa"/>
        <w:tblLayout w:type="fixed"/>
        <w:tblLook w:val="0000" w:firstRow="0" w:lastRow="0" w:firstColumn="0" w:lastColumn="0" w:noHBand="0" w:noVBand="0"/>
      </w:tblPr>
      <w:tblGrid>
        <w:gridCol w:w="3967"/>
        <w:gridCol w:w="1570"/>
        <w:gridCol w:w="700"/>
        <w:gridCol w:w="3967"/>
      </w:tblGrid>
      <w:tr w:rsidR="006505FA" w:rsidRPr="00E85777" w14:paraId="539581A4" w14:textId="77777777" w:rsidTr="006505FA">
        <w:tc>
          <w:tcPr>
            <w:tcW w:w="3967" w:type="dxa"/>
            <w:shd w:val="clear" w:color="auto" w:fill="auto"/>
            <w:vAlign w:val="center"/>
          </w:tcPr>
          <w:p w14:paraId="52E85A21" w14:textId="18527D6F" w:rsidR="006505FA" w:rsidRPr="00E85777" w:rsidRDefault="00AD0304" w:rsidP="00AD03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6D6810D" w14:textId="77777777" w:rsidR="006505FA" w:rsidRPr="00E85777" w:rsidRDefault="006505FA" w:rsidP="00AD030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E219A20" w14:textId="77777777" w:rsidR="006505FA" w:rsidRPr="00E85777" w:rsidRDefault="006505FA" w:rsidP="00AD030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A22A5A0" w14:textId="77777777" w:rsidR="006505FA" w:rsidRPr="00E85777" w:rsidRDefault="006505FA" w:rsidP="00AD03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2E38C976" w14:textId="7E8AC3ED" w:rsidR="006505FA" w:rsidRPr="00E85777" w:rsidRDefault="006505FA" w:rsidP="00AD03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AD0304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</w:tbl>
    <w:tbl>
      <w:tblPr>
        <w:tblStyle w:val="a"/>
        <w:tblW w:w="10204" w:type="dxa"/>
        <w:tblLayout w:type="fixed"/>
        <w:tblLook w:val="0000" w:firstRow="0" w:lastRow="0" w:firstColumn="0" w:lastColumn="0" w:noHBand="0" w:noVBand="0"/>
      </w:tblPr>
      <w:tblGrid>
        <w:gridCol w:w="3961"/>
        <w:gridCol w:w="480"/>
        <w:gridCol w:w="561"/>
        <w:gridCol w:w="533"/>
        <w:gridCol w:w="702"/>
        <w:gridCol w:w="3967"/>
      </w:tblGrid>
      <w:tr w:rsidR="007F3CE4" w:rsidRPr="00E85777" w14:paraId="3841B2A7" w14:textId="77777777" w:rsidTr="006505FA">
        <w:trPr>
          <w:trHeight w:val="204"/>
        </w:trPr>
        <w:tc>
          <w:tcPr>
            <w:tcW w:w="3961" w:type="dxa"/>
            <w:shd w:val="clear" w:color="auto" w:fill="auto"/>
          </w:tcPr>
          <w:p w14:paraId="63CB618F" w14:textId="77777777" w:rsidR="00D467F5" w:rsidRPr="00E85777" w:rsidRDefault="00D467F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0C6A96B3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1" w:type="dxa"/>
            <w:shd w:val="clear" w:color="auto" w:fill="auto"/>
          </w:tcPr>
          <w:p w14:paraId="70240C25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33" w:type="dxa"/>
            <w:shd w:val="clear" w:color="auto" w:fill="auto"/>
          </w:tcPr>
          <w:p w14:paraId="31F2CD58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02" w:type="dxa"/>
            <w:shd w:val="clear" w:color="auto" w:fill="auto"/>
          </w:tcPr>
          <w:p w14:paraId="4ABC8402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auto"/>
          </w:tcPr>
          <w:p w14:paraId="3D210ECD" w14:textId="6C4AABAA" w:rsidR="00D467F5" w:rsidRPr="00E85777" w:rsidRDefault="00D467F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7F3CE4" w:rsidRPr="00E85777" w14:paraId="16FD4D40" w14:textId="77777777" w:rsidTr="006505FA">
        <w:trPr>
          <w:trHeight w:val="191"/>
        </w:trPr>
        <w:tc>
          <w:tcPr>
            <w:tcW w:w="3961" w:type="dxa"/>
            <w:shd w:val="clear" w:color="auto" w:fill="FFFFFF"/>
          </w:tcPr>
          <w:p w14:paraId="4B6F84E3" w14:textId="22DDD9E4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Grčka filozofija I</w:t>
            </w:r>
          </w:p>
        </w:tc>
        <w:tc>
          <w:tcPr>
            <w:tcW w:w="480" w:type="dxa"/>
            <w:shd w:val="clear" w:color="auto" w:fill="FFFFFF"/>
          </w:tcPr>
          <w:p w14:paraId="1049D89A" w14:textId="187CC665" w:rsidR="001D18AA" w:rsidRPr="00E85777" w:rsidRDefault="00D0549C" w:rsidP="0098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7C074124" w14:textId="05D3E13E" w:rsidR="001D18AA" w:rsidRPr="00E85777" w:rsidRDefault="00D0549C" w:rsidP="0098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3D5B00EF" w14:textId="54D29E95" w:rsidR="001D18AA" w:rsidRPr="00E85777" w:rsidRDefault="00D0549C" w:rsidP="0098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FFFFFF"/>
          </w:tcPr>
          <w:p w14:paraId="673F983B" w14:textId="6C60B922" w:rsidR="00D0549C" w:rsidRPr="00E85777" w:rsidRDefault="00016B6F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67" w:type="dxa"/>
            <w:shd w:val="clear" w:color="auto" w:fill="FFFFFF"/>
          </w:tcPr>
          <w:p w14:paraId="0DBFED3F" w14:textId="76D6CFA2" w:rsidR="001D18AA" w:rsidRPr="00E85777" w:rsidRDefault="00D0549C" w:rsidP="004A2EC4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Cs/>
                <w:sz w:val="18"/>
                <w:szCs w:val="18"/>
              </w:rPr>
              <w:t>doc. dr. sc. Zdravko Perić</w:t>
            </w:r>
          </w:p>
        </w:tc>
      </w:tr>
      <w:tr w:rsidR="007F3CE4" w:rsidRPr="00E85777" w14:paraId="57FC0893" w14:textId="77777777" w:rsidTr="006505FA">
        <w:trPr>
          <w:trHeight w:val="257"/>
        </w:trPr>
        <w:tc>
          <w:tcPr>
            <w:tcW w:w="3961" w:type="dxa"/>
            <w:shd w:val="clear" w:color="auto" w:fill="FFFFFF"/>
          </w:tcPr>
          <w:p w14:paraId="7B8EA347" w14:textId="754829FC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Uvod u filozofiju</w:t>
            </w:r>
          </w:p>
        </w:tc>
        <w:tc>
          <w:tcPr>
            <w:tcW w:w="480" w:type="dxa"/>
            <w:shd w:val="clear" w:color="auto" w:fill="FFFFFF"/>
          </w:tcPr>
          <w:p w14:paraId="65895992" w14:textId="528256C2" w:rsidR="001D18AA" w:rsidRPr="00E85777" w:rsidRDefault="001D18AA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2A1ADC7F" w14:textId="4A81C7E8" w:rsidR="00D0549C" w:rsidRPr="00E85777" w:rsidRDefault="00E74837" w:rsidP="00E748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55C77A40" w14:textId="60A9D9DE" w:rsidR="00E74837" w:rsidRPr="00E85777" w:rsidRDefault="00E74837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389B7CC" w14:textId="6F17F3B6" w:rsidR="00D0549C" w:rsidRPr="00E85777" w:rsidRDefault="00D0549C" w:rsidP="00E748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6D3BEFBC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55CE7C6" w14:textId="3435EB8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FFFFFF"/>
          </w:tcPr>
          <w:p w14:paraId="48346887" w14:textId="293E6A14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67" w:type="dxa"/>
            <w:shd w:val="clear" w:color="auto" w:fill="FFFFFF"/>
          </w:tcPr>
          <w:p w14:paraId="4FBD8220" w14:textId="6B82EAF6" w:rsidR="001D18AA" w:rsidRPr="00E85777" w:rsidRDefault="00D0549C" w:rsidP="00D0549C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Cs/>
                <w:sz w:val="18"/>
                <w:szCs w:val="18"/>
              </w:rPr>
              <w:t>doc. dr. sc. Zdravko Perić</w:t>
            </w:r>
          </w:p>
          <w:p w14:paraId="1D9AD577" w14:textId="3AA5CF43" w:rsidR="00D0549C" w:rsidRPr="00E85777" w:rsidRDefault="0028779D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1533C2" w:rsidRPr="00E85777">
              <w:rPr>
                <w:rFonts w:ascii="Arial" w:hAnsi="Arial" w:cs="Arial"/>
                <w:sz w:val="18"/>
                <w:szCs w:val="18"/>
              </w:rPr>
              <w:t>Hrvoje Potlimbrzović</w:t>
            </w:r>
            <w:r w:rsidR="004A2EC4" w:rsidRPr="00E857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81EC2" w:rsidRPr="00E85777">
              <w:rPr>
                <w:rFonts w:ascii="Arial" w:hAnsi="Arial" w:cs="Arial"/>
                <w:sz w:val="18"/>
                <w:szCs w:val="18"/>
              </w:rPr>
              <w:t>viši asistent</w:t>
            </w:r>
          </w:p>
        </w:tc>
      </w:tr>
      <w:tr w:rsidR="007F3CE4" w:rsidRPr="00E85777" w14:paraId="69F3200D" w14:textId="77777777" w:rsidTr="006505FA">
        <w:trPr>
          <w:trHeight w:val="122"/>
        </w:trPr>
        <w:tc>
          <w:tcPr>
            <w:tcW w:w="3961" w:type="dxa"/>
            <w:shd w:val="clear" w:color="auto" w:fill="FFFFFF"/>
          </w:tcPr>
          <w:p w14:paraId="0E894F0B" w14:textId="626B9AAB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</w:tcPr>
          <w:p w14:paraId="4BE98167" w14:textId="5A4FA950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65C37844" w14:textId="69DCE525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1F211CBC" w14:textId="1CE3CA84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/>
          </w:tcPr>
          <w:p w14:paraId="5458210D" w14:textId="3A605684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FFFFFF"/>
          </w:tcPr>
          <w:p w14:paraId="0C7E7249" w14:textId="7B4F96BD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0C73CECC" w14:textId="77777777" w:rsidTr="006505FA">
        <w:trPr>
          <w:trHeight w:val="135"/>
        </w:trPr>
        <w:tc>
          <w:tcPr>
            <w:tcW w:w="3961" w:type="dxa"/>
            <w:shd w:val="clear" w:color="auto" w:fill="FFFFFF"/>
          </w:tcPr>
          <w:p w14:paraId="2F218224" w14:textId="77777777" w:rsidR="00D0549C" w:rsidRPr="00E85777" w:rsidRDefault="00D0549C" w:rsidP="00D0549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80" w:type="dxa"/>
            <w:shd w:val="clear" w:color="auto" w:fill="FFFFFF"/>
          </w:tcPr>
          <w:p w14:paraId="338A7CBD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62E03A72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4F2F14C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/>
          </w:tcPr>
          <w:p w14:paraId="5C3E2A88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FFFFFF"/>
          </w:tcPr>
          <w:p w14:paraId="57F27B5F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220D401A" w14:textId="77777777" w:rsidTr="006505FA">
        <w:trPr>
          <w:trHeight w:val="380"/>
        </w:trPr>
        <w:tc>
          <w:tcPr>
            <w:tcW w:w="3961" w:type="dxa"/>
            <w:shd w:val="clear" w:color="auto" w:fill="FFFFFF"/>
          </w:tcPr>
          <w:p w14:paraId="51D10F12" w14:textId="7D15E1ED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5C3C10C3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075BDFE9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6AA9A3AA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02" w:type="dxa"/>
            <w:shd w:val="clear" w:color="auto" w:fill="FFFFFF"/>
          </w:tcPr>
          <w:p w14:paraId="08F8AF8A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auto" w:fill="FFFFFF"/>
          </w:tcPr>
          <w:p w14:paraId="4773017F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7F3CE4" w:rsidRPr="00E85777" w14:paraId="28637FA2" w14:textId="77777777" w:rsidTr="006505FA">
        <w:trPr>
          <w:trHeight w:val="380"/>
        </w:trPr>
        <w:tc>
          <w:tcPr>
            <w:tcW w:w="3961" w:type="dxa"/>
            <w:shd w:val="clear" w:color="auto" w:fill="FFFFFF"/>
          </w:tcPr>
          <w:p w14:paraId="7160EC8D" w14:textId="6C756EE3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E5FC58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2B297987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7127ED55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02" w:type="dxa"/>
            <w:shd w:val="clear" w:color="auto" w:fill="FFFFFF"/>
          </w:tcPr>
          <w:p w14:paraId="23C8C60C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auto" w:fill="FFFFFF"/>
          </w:tcPr>
          <w:p w14:paraId="6862910D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7F3CE4" w:rsidRPr="00E85777" w14:paraId="74924CFD" w14:textId="77777777" w:rsidTr="006505FA">
        <w:trPr>
          <w:trHeight w:val="176"/>
        </w:trPr>
        <w:tc>
          <w:tcPr>
            <w:tcW w:w="3961" w:type="dxa"/>
            <w:shd w:val="clear" w:color="auto" w:fill="auto"/>
          </w:tcPr>
          <w:p w14:paraId="0C243083" w14:textId="71F39C18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54336E" w:rsidRPr="00E85777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14:paraId="6365D014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3EC7BD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14:paraId="3257A22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14:paraId="66F46ABD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14:paraId="49AFB3D2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7F3CE4" w:rsidRPr="00E85777" w14:paraId="6D073E91" w14:textId="77777777" w:rsidTr="006505FA">
        <w:trPr>
          <w:trHeight w:val="190"/>
        </w:trPr>
        <w:tc>
          <w:tcPr>
            <w:tcW w:w="3961" w:type="dxa"/>
            <w:shd w:val="clear" w:color="auto" w:fill="auto"/>
          </w:tcPr>
          <w:p w14:paraId="2BA06D9D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4499E27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E930065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48830FDD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14:paraId="67045DB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auto"/>
          </w:tcPr>
          <w:p w14:paraId="2D8BF373" w14:textId="77777777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E4" w:rsidRPr="00E85777" w14:paraId="62F7ED1B" w14:textId="77777777" w:rsidTr="006505FA">
        <w:trPr>
          <w:trHeight w:val="190"/>
        </w:trPr>
        <w:tc>
          <w:tcPr>
            <w:tcW w:w="3961" w:type="dxa"/>
            <w:shd w:val="clear" w:color="auto" w:fill="auto"/>
          </w:tcPr>
          <w:p w14:paraId="49F83EEE" w14:textId="535CC15C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733A2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480" w:type="dxa"/>
            <w:shd w:val="clear" w:color="auto" w:fill="auto"/>
          </w:tcPr>
          <w:p w14:paraId="53930CD9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B60B93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58AF8C9D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14:paraId="61B23DF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7" w:type="dxa"/>
            <w:shd w:val="clear" w:color="auto" w:fill="auto"/>
          </w:tcPr>
          <w:p w14:paraId="0E014D1C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1CF33BAC" w14:textId="77777777" w:rsidTr="006505FA">
        <w:trPr>
          <w:trHeight w:val="203"/>
        </w:trPr>
        <w:tc>
          <w:tcPr>
            <w:tcW w:w="3961" w:type="dxa"/>
            <w:shd w:val="clear" w:color="auto" w:fill="FFFFFF"/>
          </w:tcPr>
          <w:p w14:paraId="5C501F04" w14:textId="02E3F00C" w:rsidR="00D0549C" w:rsidRPr="00E85777" w:rsidRDefault="00102D96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Akademsko pismo: metodologija i izrada rada</w:t>
            </w:r>
          </w:p>
        </w:tc>
        <w:tc>
          <w:tcPr>
            <w:tcW w:w="480" w:type="dxa"/>
            <w:shd w:val="clear" w:color="auto" w:fill="FFFFFF"/>
          </w:tcPr>
          <w:p w14:paraId="299365A6" w14:textId="3B45BAFD" w:rsidR="00D0549C" w:rsidRPr="00E85777" w:rsidRDefault="00FA0045" w:rsidP="00D0549C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5F27C7" w14:textId="77777777" w:rsidR="00D0549C" w:rsidRPr="00E85777" w:rsidRDefault="00FA0045" w:rsidP="00FA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250BBFA" w14:textId="5B85C034" w:rsidR="00150FFB" w:rsidRPr="00E85777" w:rsidRDefault="00150FFB" w:rsidP="00FA0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3F0FFC6B" w14:textId="77777777" w:rsidR="00FA0045" w:rsidRPr="00E85777" w:rsidRDefault="00FA0045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F1FE06" w14:textId="77777777" w:rsidR="00D0549C" w:rsidRPr="00E85777" w:rsidRDefault="00102D96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436DA1" w14:textId="27AB2138" w:rsidR="00150FFB" w:rsidRPr="00E85777" w:rsidRDefault="00150FFB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54F8957A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8CFB4E" w14:textId="77777777" w:rsidR="00150FFB" w:rsidRPr="00E85777" w:rsidRDefault="00150FFB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CC092E" w14:textId="33211E1D" w:rsidR="00D0549C" w:rsidRPr="00E85777" w:rsidRDefault="00102D96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2" w:type="dxa"/>
            <w:shd w:val="clear" w:color="auto" w:fill="FFFFFF"/>
          </w:tcPr>
          <w:p w14:paraId="2F8919E1" w14:textId="004B232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67" w:type="dxa"/>
            <w:shd w:val="clear" w:color="auto" w:fill="FFFFFF"/>
          </w:tcPr>
          <w:p w14:paraId="5D903934" w14:textId="77777777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  <w:p w14:paraId="722289CF" w14:textId="08C2CCF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="00981EC2" w:rsidRPr="00E85777">
              <w:rPr>
                <w:rFonts w:ascii="Arial" w:hAnsi="Arial" w:cs="Arial"/>
                <w:sz w:val="18"/>
                <w:szCs w:val="18"/>
              </w:rPr>
              <w:t>viši asistent</w:t>
            </w:r>
          </w:p>
          <w:p w14:paraId="153492DF" w14:textId="16A761DF" w:rsidR="00150FFB" w:rsidRPr="00E85777" w:rsidRDefault="00150FFB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dr. sc. Hrvoje Potlimbrzović</w:t>
            </w:r>
            <w:r w:rsidR="00C01392" w:rsidRPr="00E85777">
              <w:rPr>
                <w:rFonts w:ascii="Arial" w:hAnsi="Arial" w:cs="Arial"/>
                <w:sz w:val="18"/>
                <w:szCs w:val="18"/>
              </w:rPr>
              <w:t>,</w:t>
            </w:r>
            <w:r w:rsidR="00981EC2" w:rsidRPr="00E85777">
              <w:rPr>
                <w:rFonts w:ascii="Arial" w:hAnsi="Arial" w:cs="Arial"/>
                <w:sz w:val="18"/>
                <w:szCs w:val="18"/>
              </w:rPr>
              <w:t xml:space="preserve"> viši asistent</w:t>
            </w:r>
          </w:p>
        </w:tc>
      </w:tr>
      <w:tr w:rsidR="007F3CE4" w:rsidRPr="00E85777" w14:paraId="54FEFB68" w14:textId="77777777" w:rsidTr="006505FA">
        <w:trPr>
          <w:trHeight w:val="258"/>
        </w:trPr>
        <w:tc>
          <w:tcPr>
            <w:tcW w:w="3961" w:type="dxa"/>
            <w:shd w:val="clear" w:color="auto" w:fill="FFFFFF"/>
          </w:tcPr>
          <w:p w14:paraId="3A44F3FA" w14:textId="78BFA196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Filozofija filma </w:t>
            </w:r>
          </w:p>
        </w:tc>
        <w:tc>
          <w:tcPr>
            <w:tcW w:w="480" w:type="dxa"/>
            <w:shd w:val="clear" w:color="auto" w:fill="FFFFFF"/>
          </w:tcPr>
          <w:p w14:paraId="02508408" w14:textId="6AA6DE71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65E5E1F3" w14:textId="1EB09076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3F1A0637" w14:textId="76A2B88F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2" w:type="dxa"/>
            <w:shd w:val="clear" w:color="auto" w:fill="FFFFFF"/>
          </w:tcPr>
          <w:p w14:paraId="646D3BC7" w14:textId="5B8F40E8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auto" w:fill="FFFFFF"/>
          </w:tcPr>
          <w:p w14:paraId="4D9B2C4A" w14:textId="21B9E0F8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prof. dr. sc. Marijan Krivak</w:t>
            </w:r>
          </w:p>
        </w:tc>
      </w:tr>
      <w:tr w:rsidR="007F3CE4" w:rsidRPr="00E85777" w14:paraId="035663CC" w14:textId="77777777" w:rsidTr="006505FA">
        <w:trPr>
          <w:trHeight w:val="258"/>
        </w:trPr>
        <w:tc>
          <w:tcPr>
            <w:tcW w:w="3961" w:type="dxa"/>
            <w:shd w:val="clear" w:color="auto" w:fill="FFFFFF"/>
          </w:tcPr>
          <w:p w14:paraId="2163EA0C" w14:textId="77777777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Filozofija književnosti</w:t>
            </w:r>
          </w:p>
          <w:p w14:paraId="6F0DD3D6" w14:textId="7669CC80" w:rsidR="00E85777" w:rsidRPr="00E85777" w:rsidRDefault="00E85777" w:rsidP="00B16033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Francuski jezik 1</w:t>
            </w:r>
          </w:p>
        </w:tc>
        <w:tc>
          <w:tcPr>
            <w:tcW w:w="480" w:type="dxa"/>
            <w:shd w:val="clear" w:color="auto" w:fill="FFFFFF"/>
          </w:tcPr>
          <w:p w14:paraId="02F8488F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084BC2C" w14:textId="0A044741" w:rsidR="00E85777" w:rsidRPr="00E85777" w:rsidRDefault="00E85777" w:rsidP="00B16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48C0C49F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F33882C" w14:textId="2580A325" w:rsidR="00E85777" w:rsidRPr="00E85777" w:rsidRDefault="00E85777" w:rsidP="00B16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30C562BB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6FBF5EB" w14:textId="1F696026" w:rsidR="00E85777" w:rsidRPr="00E85777" w:rsidRDefault="00E85777" w:rsidP="00B16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2" w:type="dxa"/>
            <w:shd w:val="clear" w:color="auto" w:fill="FFFFFF"/>
          </w:tcPr>
          <w:p w14:paraId="4534E0BA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3B16405E" w14:textId="189E2720" w:rsidR="00E85777" w:rsidRPr="00E85777" w:rsidRDefault="00E85777" w:rsidP="00B160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auto" w:fill="FFFFFF"/>
          </w:tcPr>
          <w:p w14:paraId="3965B74F" w14:textId="77777777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  <w:p w14:paraId="5FB023B3" w14:textId="0A59F694" w:rsidR="00E85777" w:rsidRPr="00E85777" w:rsidRDefault="00E85777" w:rsidP="00B160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lektorica, VS</w:t>
            </w:r>
          </w:p>
        </w:tc>
      </w:tr>
    </w:tbl>
    <w:p w14:paraId="14766CC2" w14:textId="77777777" w:rsidR="0044011F" w:rsidRPr="00E85777" w:rsidRDefault="0044011F" w:rsidP="0044011F">
      <w:pPr>
        <w:rPr>
          <w:rFonts w:ascii="Arial" w:eastAsia="Arial" w:hAnsi="Arial" w:cs="Arial"/>
          <w:sz w:val="20"/>
          <w:szCs w:val="20"/>
        </w:rPr>
      </w:pPr>
    </w:p>
    <w:p w14:paraId="6FB111B2" w14:textId="77777777" w:rsidR="00D467F5" w:rsidRPr="00E85777" w:rsidRDefault="00D467F5">
      <w:pPr>
        <w:jc w:val="both"/>
        <w:rPr>
          <w:rFonts w:ascii="Arial" w:eastAsia="Arial" w:hAnsi="Arial" w:cs="Arial"/>
          <w:sz w:val="18"/>
          <w:szCs w:val="18"/>
        </w:rPr>
      </w:pPr>
    </w:p>
    <w:p w14:paraId="1E45763C" w14:textId="64013972" w:rsidR="0028779D" w:rsidRPr="00E85777" w:rsidRDefault="0028779D" w:rsidP="0028779D">
      <w:pPr>
        <w:ind w:left="1800" w:hanging="1080"/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b/>
          <w:sz w:val="18"/>
          <w:szCs w:val="18"/>
        </w:rPr>
        <w:t>Napomen</w:t>
      </w:r>
      <w:r w:rsidR="00D7580C" w:rsidRPr="00E85777">
        <w:rPr>
          <w:rFonts w:ascii="Arial" w:eastAsia="Arial" w:hAnsi="Arial" w:cs="Arial"/>
          <w:b/>
          <w:sz w:val="18"/>
          <w:szCs w:val="18"/>
        </w:rPr>
        <w:t>e</w:t>
      </w:r>
      <w:r w:rsidRPr="00E85777">
        <w:rPr>
          <w:rFonts w:ascii="Arial" w:eastAsia="Arial" w:hAnsi="Arial" w:cs="Arial"/>
          <w:sz w:val="18"/>
          <w:szCs w:val="18"/>
        </w:rPr>
        <w:t xml:space="preserve">: </w:t>
      </w:r>
    </w:p>
    <w:p w14:paraId="5E43AC31" w14:textId="77777777" w:rsidR="00D7580C" w:rsidRPr="00E85777" w:rsidRDefault="00D7580C" w:rsidP="00D7580C">
      <w:pPr>
        <w:ind w:left="709"/>
        <w:jc w:val="both"/>
        <w:rPr>
          <w:rFonts w:ascii="Arial" w:eastAsia="Arial" w:hAnsi="Arial" w:cs="Arial"/>
          <w:sz w:val="16"/>
          <w:szCs w:val="16"/>
        </w:rPr>
      </w:pPr>
    </w:p>
    <w:p w14:paraId="79E7F781" w14:textId="18166E7A" w:rsidR="00EE2558" w:rsidRPr="00E85777" w:rsidRDefault="0028779D" w:rsidP="0028779D">
      <w:pPr>
        <w:ind w:left="709"/>
        <w:jc w:val="both"/>
        <w:rPr>
          <w:rFonts w:ascii="Arial" w:eastAsia="Arial" w:hAnsi="Arial" w:cs="Arial"/>
          <w:sz w:val="16"/>
          <w:szCs w:val="16"/>
          <w:u w:val="single"/>
        </w:rPr>
      </w:pPr>
      <w:r w:rsidRPr="00E85777">
        <w:rPr>
          <w:rFonts w:ascii="Arial" w:eastAsia="Arial" w:hAnsi="Arial" w:cs="Arial"/>
          <w:sz w:val="16"/>
          <w:szCs w:val="16"/>
        </w:rPr>
        <w:t>Student u semestru mora ostvariti</w:t>
      </w:r>
      <w:r w:rsidR="00EE25FA" w:rsidRPr="00E85777">
        <w:rPr>
          <w:rFonts w:ascii="Arial" w:eastAsia="Arial" w:hAnsi="Arial" w:cs="Arial"/>
          <w:sz w:val="16"/>
          <w:szCs w:val="16"/>
        </w:rPr>
        <w:t xml:space="preserve"> </w:t>
      </w:r>
      <w:r w:rsidR="00EE2558" w:rsidRPr="00E85777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E85777">
        <w:rPr>
          <w:rFonts w:ascii="Arial" w:eastAsia="Arial" w:hAnsi="Arial" w:cs="Arial"/>
          <w:b/>
          <w:sz w:val="16"/>
          <w:szCs w:val="16"/>
        </w:rPr>
        <w:t>1</w:t>
      </w:r>
      <w:r w:rsidR="00F63505" w:rsidRPr="00E85777">
        <w:rPr>
          <w:rFonts w:ascii="Arial" w:eastAsia="Arial" w:hAnsi="Arial" w:cs="Arial"/>
          <w:b/>
          <w:sz w:val="16"/>
          <w:szCs w:val="16"/>
        </w:rPr>
        <w:t>4,5 ili 15,5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ECTS bodova</w:t>
      </w:r>
      <w:r w:rsidR="00CC784C">
        <w:rPr>
          <w:rFonts w:ascii="Arial" w:eastAsia="Arial" w:hAnsi="Arial" w:cs="Arial"/>
          <w:b/>
          <w:sz w:val="16"/>
          <w:szCs w:val="16"/>
        </w:rPr>
        <w:t xml:space="preserve"> – ovisno o studijskoj kombinaciji,</w:t>
      </w:r>
      <w:r w:rsidRPr="00E857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85777">
        <w:rPr>
          <w:rFonts w:ascii="Arial" w:eastAsia="Arial" w:hAnsi="Arial" w:cs="Arial"/>
          <w:b/>
          <w:sz w:val="16"/>
          <w:szCs w:val="16"/>
          <w:u w:val="single"/>
        </w:rPr>
        <w:t>najmanje 30 na razini akademske godine u okviru studija Filozofija</w:t>
      </w:r>
      <w:r w:rsidRPr="00E85777">
        <w:rPr>
          <w:rFonts w:ascii="Arial" w:eastAsia="Arial" w:hAnsi="Arial" w:cs="Arial"/>
          <w:sz w:val="16"/>
          <w:szCs w:val="16"/>
          <w:u w:val="single"/>
        </w:rPr>
        <w:t xml:space="preserve">. </w:t>
      </w:r>
    </w:p>
    <w:p w14:paraId="387F960F" w14:textId="77777777" w:rsidR="00F63505" w:rsidRPr="00E85777" w:rsidRDefault="00F63505" w:rsidP="0028779D">
      <w:pPr>
        <w:ind w:left="709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55743EF5" w14:textId="3E6EB76D" w:rsidR="00F63505" w:rsidRPr="00E85777" w:rsidRDefault="00F63505" w:rsidP="0028779D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Ako student u zimskom semestru ostvari 14,5 ECTS bodova, u ljetnome mora ostvariti najmanje 15,5 ECTS bodova.</w:t>
      </w:r>
    </w:p>
    <w:p w14:paraId="166EA487" w14:textId="77777777" w:rsidR="00911644" w:rsidRPr="00E85777" w:rsidRDefault="00911644" w:rsidP="00D7580C">
      <w:pPr>
        <w:jc w:val="both"/>
        <w:rPr>
          <w:rFonts w:ascii="Arial" w:hAnsi="Arial" w:cs="Arial"/>
          <w:sz w:val="16"/>
          <w:szCs w:val="16"/>
        </w:rPr>
      </w:pPr>
    </w:p>
    <w:p w14:paraId="3A71B96F" w14:textId="5ABFC47F" w:rsidR="005A5D54" w:rsidRDefault="00EE2558" w:rsidP="00EE2558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E85777">
        <w:rPr>
          <w:rFonts w:ascii="Arial" w:hAnsi="Arial" w:cs="Arial"/>
          <w:sz w:val="16"/>
          <w:szCs w:val="16"/>
        </w:rPr>
        <w:t xml:space="preserve">Studenti </w:t>
      </w:r>
      <w:r w:rsidRPr="00E85777">
        <w:rPr>
          <w:rFonts w:ascii="Arial" w:hAnsi="Arial" w:cs="Arial"/>
          <w:b/>
          <w:sz w:val="16"/>
          <w:szCs w:val="16"/>
        </w:rPr>
        <w:t xml:space="preserve">kombinacije </w:t>
      </w:r>
      <w:r w:rsidRPr="00E85777">
        <w:rPr>
          <w:rFonts w:ascii="Arial" w:hAnsi="Arial" w:cs="Arial"/>
          <w:b/>
          <w:sz w:val="16"/>
          <w:szCs w:val="16"/>
          <w:u w:val="single"/>
        </w:rPr>
        <w:t>Filozofija – Engleski jezik i književnost</w:t>
      </w:r>
      <w:r w:rsidRPr="00E85777">
        <w:rPr>
          <w:rFonts w:ascii="Arial" w:hAnsi="Arial" w:cs="Arial"/>
          <w:sz w:val="16"/>
          <w:szCs w:val="16"/>
        </w:rPr>
        <w:t xml:space="preserve"> ne upisuju</w:t>
      </w:r>
      <w:r w:rsidRPr="00E85777">
        <w:rPr>
          <w:rFonts w:ascii="Arial" w:hAnsi="Arial" w:cs="Arial"/>
          <w:spacing w:val="-3"/>
          <w:sz w:val="16"/>
          <w:szCs w:val="16"/>
        </w:rPr>
        <w:t xml:space="preserve"> strani jezik, već </w:t>
      </w:r>
      <w:r w:rsidRPr="00E85777">
        <w:rPr>
          <w:rFonts w:ascii="Arial" w:hAnsi="Arial" w:cs="Arial"/>
          <w:b/>
          <w:spacing w:val="-3"/>
          <w:sz w:val="16"/>
          <w:szCs w:val="16"/>
        </w:rPr>
        <w:t xml:space="preserve">upisuju izborne </w:t>
      </w:r>
      <w:r w:rsidR="00911644" w:rsidRPr="00E85777">
        <w:rPr>
          <w:rFonts w:ascii="Arial" w:hAnsi="Arial" w:cs="Arial"/>
          <w:b/>
          <w:spacing w:val="-3"/>
          <w:sz w:val="16"/>
          <w:szCs w:val="16"/>
        </w:rPr>
        <w:t xml:space="preserve">kolegije </w:t>
      </w:r>
      <w:r w:rsidRPr="00E85777">
        <w:rPr>
          <w:rFonts w:ascii="Arial" w:hAnsi="Arial" w:cs="Arial"/>
          <w:b/>
          <w:spacing w:val="-3"/>
          <w:sz w:val="16"/>
          <w:szCs w:val="16"/>
        </w:rPr>
        <w:t>iz studija Filozofij</w:t>
      </w:r>
      <w:r w:rsidR="0015791B" w:rsidRPr="00E85777">
        <w:rPr>
          <w:rFonts w:ascii="Arial" w:hAnsi="Arial" w:cs="Arial"/>
          <w:b/>
          <w:spacing w:val="-3"/>
          <w:sz w:val="16"/>
          <w:szCs w:val="16"/>
        </w:rPr>
        <w:t>a</w:t>
      </w:r>
      <w:r w:rsidR="005A5D54" w:rsidRPr="00E85777">
        <w:rPr>
          <w:rFonts w:ascii="Arial" w:hAnsi="Arial" w:cs="Arial"/>
          <w:b/>
          <w:spacing w:val="-3"/>
          <w:sz w:val="16"/>
          <w:szCs w:val="16"/>
        </w:rPr>
        <w:t>,</w:t>
      </w:r>
      <w:r w:rsidR="005A5D54" w:rsidRPr="00E85777">
        <w:rPr>
          <w:rFonts w:ascii="Arial" w:hAnsi="Arial" w:cs="Arial"/>
          <w:spacing w:val="-3"/>
          <w:sz w:val="16"/>
          <w:szCs w:val="16"/>
        </w:rPr>
        <w:t xml:space="preserve"> kojima </w:t>
      </w:r>
      <w:r w:rsidR="005A5D54" w:rsidRPr="00E85777">
        <w:rPr>
          <w:rFonts w:ascii="Arial" w:hAnsi="Arial" w:cs="Arial"/>
          <w:b/>
          <w:spacing w:val="-3"/>
          <w:sz w:val="16"/>
          <w:szCs w:val="16"/>
        </w:rPr>
        <w:t xml:space="preserve">mogu ostvariti </w:t>
      </w:r>
      <w:r w:rsidR="00E85777">
        <w:rPr>
          <w:rFonts w:ascii="Arial" w:hAnsi="Arial" w:cs="Arial"/>
          <w:b/>
          <w:spacing w:val="-3"/>
          <w:sz w:val="16"/>
          <w:szCs w:val="16"/>
        </w:rPr>
        <w:t xml:space="preserve">najmanje </w:t>
      </w:r>
      <w:r w:rsidR="005A5D54" w:rsidRPr="00E85777">
        <w:rPr>
          <w:rFonts w:ascii="Arial" w:hAnsi="Arial" w:cs="Arial"/>
          <w:b/>
          <w:spacing w:val="-3"/>
          <w:sz w:val="16"/>
          <w:szCs w:val="16"/>
        </w:rPr>
        <w:t>14,5</w:t>
      </w:r>
      <w:r w:rsidR="00E85777">
        <w:rPr>
          <w:rFonts w:ascii="Arial" w:hAnsi="Arial" w:cs="Arial"/>
          <w:b/>
          <w:spacing w:val="-3"/>
          <w:sz w:val="16"/>
          <w:szCs w:val="16"/>
        </w:rPr>
        <w:t xml:space="preserve"> ECTS bodova, pri čemu moraju voditi računa o tome da s kolegijima u ljetnom semestru ostvare najmanje 30 ECTS bodova na razini </w:t>
      </w:r>
      <w:r w:rsidR="00CC784C">
        <w:rPr>
          <w:rFonts w:ascii="Arial" w:hAnsi="Arial" w:cs="Arial"/>
          <w:b/>
          <w:spacing w:val="-3"/>
          <w:sz w:val="16"/>
          <w:szCs w:val="16"/>
        </w:rPr>
        <w:t>godine iz studija Filozofija.</w:t>
      </w:r>
    </w:p>
    <w:p w14:paraId="381BD39F" w14:textId="77777777" w:rsidR="00D7580C" w:rsidRPr="00E85777" w:rsidRDefault="00D7580C" w:rsidP="00F63505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1E92447E" w14:textId="33BA780D" w:rsidR="00D7580C" w:rsidRPr="00E85777" w:rsidRDefault="00D7580C" w:rsidP="00D7580C">
      <w:pPr>
        <w:ind w:left="709"/>
        <w:jc w:val="both"/>
        <w:rPr>
          <w:rFonts w:ascii="Arial" w:eastAsia="Arial" w:hAnsi="Arial" w:cs="Arial"/>
          <w:sz w:val="16"/>
          <w:szCs w:val="16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ECTS bodovi </w:t>
      </w:r>
      <w:r w:rsidRPr="00E85777">
        <w:rPr>
          <w:rFonts w:ascii="Arial" w:eastAsia="Arial" w:hAnsi="Arial" w:cs="Arial"/>
          <w:b/>
          <w:sz w:val="16"/>
          <w:szCs w:val="16"/>
        </w:rPr>
        <w:t>TZK-a i stranih jezika</w:t>
      </w:r>
      <w:r w:rsidRPr="00E85777">
        <w:rPr>
          <w:rFonts w:ascii="Arial" w:eastAsia="Arial" w:hAnsi="Arial" w:cs="Arial"/>
          <w:sz w:val="16"/>
          <w:szCs w:val="16"/>
        </w:rPr>
        <w:t xml:space="preserve"> dijele se na dva studija, odnosno svaki studij dobiva </w:t>
      </w:r>
      <w:r w:rsidRPr="00E85777">
        <w:rPr>
          <w:rFonts w:ascii="Arial" w:eastAsia="Arial" w:hAnsi="Arial" w:cs="Arial"/>
          <w:b/>
          <w:sz w:val="16"/>
          <w:szCs w:val="16"/>
        </w:rPr>
        <w:t>1 ECTS iz nastave stranog jezika</w:t>
      </w:r>
      <w:r w:rsidRPr="00E85777">
        <w:rPr>
          <w:rFonts w:ascii="Arial" w:eastAsia="Arial" w:hAnsi="Arial" w:cs="Arial"/>
          <w:sz w:val="16"/>
          <w:szCs w:val="16"/>
        </w:rPr>
        <w:t xml:space="preserve"> </w:t>
      </w:r>
      <w:r w:rsidR="00F63505" w:rsidRPr="00E85777">
        <w:rPr>
          <w:rFonts w:ascii="Arial" w:eastAsia="Arial" w:hAnsi="Arial" w:cs="Arial"/>
          <w:sz w:val="16"/>
          <w:szCs w:val="16"/>
        </w:rPr>
        <w:t>(</w:t>
      </w:r>
      <w:r w:rsidR="00F63505" w:rsidRPr="00E85777">
        <w:rPr>
          <w:rFonts w:ascii="Arial" w:eastAsia="Arial" w:hAnsi="Arial" w:cs="Arial"/>
          <w:b/>
          <w:sz w:val="16"/>
          <w:szCs w:val="16"/>
        </w:rPr>
        <w:t>osim u kombinaciji s Engleskim jezikom i književnosti)</w:t>
      </w:r>
      <w:r w:rsidR="00F63505" w:rsidRPr="00E85777">
        <w:rPr>
          <w:rFonts w:ascii="Arial" w:eastAsia="Arial" w:hAnsi="Arial" w:cs="Arial"/>
          <w:sz w:val="16"/>
          <w:szCs w:val="16"/>
        </w:rPr>
        <w:t xml:space="preserve"> </w:t>
      </w:r>
      <w:r w:rsidRPr="00E85777">
        <w:rPr>
          <w:rFonts w:ascii="Arial" w:eastAsia="Arial" w:hAnsi="Arial" w:cs="Arial"/>
          <w:sz w:val="16"/>
          <w:szCs w:val="16"/>
        </w:rPr>
        <w:t xml:space="preserve">i </w:t>
      </w:r>
      <w:r w:rsidRPr="00E85777">
        <w:rPr>
          <w:rFonts w:ascii="Arial" w:eastAsia="Arial" w:hAnsi="Arial" w:cs="Arial"/>
          <w:b/>
          <w:sz w:val="16"/>
          <w:szCs w:val="16"/>
        </w:rPr>
        <w:t>0,5 ECTS boda iz nastave TZK-a</w:t>
      </w:r>
      <w:r w:rsidR="00F63505" w:rsidRPr="00E85777">
        <w:rPr>
          <w:rFonts w:ascii="Arial" w:eastAsia="Arial" w:hAnsi="Arial" w:cs="Arial"/>
          <w:b/>
          <w:sz w:val="16"/>
          <w:szCs w:val="16"/>
        </w:rPr>
        <w:t>.</w:t>
      </w:r>
    </w:p>
    <w:p w14:paraId="40D02113" w14:textId="51CA93D4" w:rsidR="00903611" w:rsidRPr="00E85777" w:rsidRDefault="00903611" w:rsidP="00903611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01E2C535" w14:textId="2A1C3983" w:rsidR="00EE2558" w:rsidRPr="00E85777" w:rsidRDefault="00EE2558" w:rsidP="00C01392">
      <w:pPr>
        <w:ind w:left="708"/>
        <w:jc w:val="both"/>
        <w:rPr>
          <w:rFonts w:ascii="Arial" w:hAnsi="Arial" w:cs="Arial"/>
          <w:spacing w:val="-3"/>
          <w:sz w:val="16"/>
          <w:szCs w:val="16"/>
        </w:rPr>
      </w:pPr>
    </w:p>
    <w:p w14:paraId="696A6040" w14:textId="77777777" w:rsidR="00273BAF" w:rsidRPr="00E85777" w:rsidRDefault="00273BAF">
      <w:pPr>
        <w:rPr>
          <w:rFonts w:ascii="Arial" w:eastAsia="Arial" w:hAnsi="Arial" w:cs="Arial"/>
          <w:sz w:val="20"/>
          <w:szCs w:val="20"/>
        </w:rPr>
      </w:pPr>
    </w:p>
    <w:p w14:paraId="103E3204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85777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3D117488" w14:textId="77777777" w:rsidR="00D467F5" w:rsidRPr="00E85777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32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386"/>
        <w:gridCol w:w="323"/>
        <w:gridCol w:w="850"/>
        <w:gridCol w:w="3995"/>
      </w:tblGrid>
      <w:tr w:rsidR="007F3CE4" w:rsidRPr="00E85777" w14:paraId="6239E06A" w14:textId="77777777" w:rsidTr="00E74837">
        <w:tc>
          <w:tcPr>
            <w:tcW w:w="4253" w:type="dxa"/>
            <w:shd w:val="clear" w:color="auto" w:fill="auto"/>
            <w:vAlign w:val="center"/>
          </w:tcPr>
          <w:p w14:paraId="61B05E45" w14:textId="624F738B" w:rsidR="00D467F5" w:rsidRPr="00E85777" w:rsidRDefault="0091164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Hlk127209281"/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61D673D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E77C2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53153D32" w14:textId="77777777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70D97A68" w14:textId="0BFCBD54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911644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bookmarkEnd w:id="0"/>
      <w:tr w:rsidR="007F3CE4" w:rsidRPr="00E85777" w14:paraId="7A41404D" w14:textId="77777777" w:rsidTr="00E74837">
        <w:tc>
          <w:tcPr>
            <w:tcW w:w="4253" w:type="dxa"/>
            <w:shd w:val="clear" w:color="auto" w:fill="auto"/>
          </w:tcPr>
          <w:p w14:paraId="61632D6E" w14:textId="77777777" w:rsidR="00D467F5" w:rsidRPr="00E85777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D2B685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386" w:type="dxa"/>
            <w:shd w:val="clear" w:color="auto" w:fill="auto"/>
          </w:tcPr>
          <w:p w14:paraId="12B0D2D4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3" w:type="dxa"/>
            <w:shd w:val="clear" w:color="auto" w:fill="auto"/>
          </w:tcPr>
          <w:p w14:paraId="2494BF92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14:paraId="7986127C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95" w:type="dxa"/>
            <w:shd w:val="clear" w:color="auto" w:fill="auto"/>
          </w:tcPr>
          <w:p w14:paraId="27802612" w14:textId="77777777" w:rsidR="00D467F5" w:rsidRPr="00E85777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CE4" w:rsidRPr="00E85777" w14:paraId="53C69B57" w14:textId="77777777" w:rsidTr="00E74837">
        <w:tc>
          <w:tcPr>
            <w:tcW w:w="4253" w:type="dxa"/>
            <w:shd w:val="clear" w:color="auto" w:fill="FFFFFF"/>
          </w:tcPr>
          <w:p w14:paraId="344CB9EB" w14:textId="72011026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Grčka filozofija II</w:t>
            </w:r>
          </w:p>
        </w:tc>
        <w:tc>
          <w:tcPr>
            <w:tcW w:w="425" w:type="dxa"/>
            <w:shd w:val="clear" w:color="auto" w:fill="FFFFFF"/>
          </w:tcPr>
          <w:p w14:paraId="72142754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E852E3B" w14:textId="0A35C086" w:rsidR="007A5DB1" w:rsidRPr="00E85777" w:rsidRDefault="007A5DB1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dxa"/>
            <w:shd w:val="clear" w:color="auto" w:fill="FFFFFF"/>
          </w:tcPr>
          <w:p w14:paraId="45F2BFF6" w14:textId="0CBB2AD8" w:rsidR="007A5DB1" w:rsidRPr="00E85777" w:rsidRDefault="007A5DB1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64B80AC" w14:textId="4B2783A9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" w:type="dxa"/>
            <w:shd w:val="clear" w:color="auto" w:fill="FFFFFF"/>
          </w:tcPr>
          <w:p w14:paraId="040D44BE" w14:textId="0F67F00F" w:rsidR="00D0549C" w:rsidRPr="00E85777" w:rsidRDefault="00981EC2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9942E69" w14:textId="0C12E9F2" w:rsidR="005E4017" w:rsidRPr="00E85777" w:rsidRDefault="005E4017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34C54983" w14:textId="53126E4E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95" w:type="dxa"/>
            <w:shd w:val="clear" w:color="auto" w:fill="FFFFFF"/>
          </w:tcPr>
          <w:p w14:paraId="054A7C38" w14:textId="7C3381C9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prof. dr. sc. Željko Senković</w:t>
            </w:r>
          </w:p>
          <w:p w14:paraId="0FA1F87D" w14:textId="24045C57" w:rsidR="007574BF" w:rsidRPr="00E85777" w:rsidRDefault="005E4017" w:rsidP="005A204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Domagoj Šimić, asistent, </w:t>
            </w:r>
            <w:r w:rsidRPr="00E85777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7F3CE4" w:rsidRPr="00E85777" w14:paraId="568E19E6" w14:textId="77777777" w:rsidTr="00E74837">
        <w:tc>
          <w:tcPr>
            <w:tcW w:w="4253" w:type="dxa"/>
            <w:shd w:val="clear" w:color="auto" w:fill="FFFFFF"/>
          </w:tcPr>
          <w:p w14:paraId="131C2932" w14:textId="77777777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Logika</w:t>
            </w:r>
          </w:p>
          <w:p w14:paraId="39A83E91" w14:textId="3A651FA2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FFFFFF"/>
          </w:tcPr>
          <w:p w14:paraId="547B53BB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751B91" w14:textId="4B100BD7" w:rsidR="00D0549C" w:rsidRPr="00E85777" w:rsidRDefault="004E206B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6" w:type="dxa"/>
            <w:shd w:val="clear" w:color="auto" w:fill="FFFFFF"/>
          </w:tcPr>
          <w:p w14:paraId="58C86522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5AF49D0" w14:textId="269D334C" w:rsidR="00D0549C" w:rsidRPr="00E85777" w:rsidRDefault="004E206B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" w:type="dxa"/>
            <w:shd w:val="clear" w:color="auto" w:fill="FFFFFF"/>
          </w:tcPr>
          <w:p w14:paraId="20F9B79C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0AF9CFC" w14:textId="06CF0621" w:rsidR="00D0549C" w:rsidRPr="00E85777" w:rsidRDefault="00D436AF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2C264305" w14:textId="1B90B3A2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95" w:type="dxa"/>
            <w:shd w:val="clear" w:color="auto" w:fill="FFFFFF"/>
          </w:tcPr>
          <w:p w14:paraId="1948194F" w14:textId="24A9256B" w:rsidR="00D0549C" w:rsidRPr="00E85777" w:rsidRDefault="00E87E2E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Davor Balić</w:t>
            </w:r>
            <w:r w:rsidR="00D0549C" w:rsidRPr="00E85777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2E5D7A1" w14:textId="5FFE8810" w:rsidR="00D0549C" w:rsidRPr="00E85777" w:rsidRDefault="0028779D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dr. sc. Hrvoje Potlimbrzović</w:t>
            </w:r>
            <w:r w:rsidR="00981EC2" w:rsidRPr="00E85777">
              <w:rPr>
                <w:rFonts w:ascii="Arial" w:hAnsi="Arial" w:cs="Arial"/>
                <w:sz w:val="18"/>
                <w:szCs w:val="18"/>
              </w:rPr>
              <w:t>,</w:t>
            </w:r>
            <w:r w:rsidR="004A2EC4" w:rsidRPr="00E857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EC2" w:rsidRPr="00E85777">
              <w:rPr>
                <w:rFonts w:ascii="Arial" w:hAnsi="Arial" w:cs="Arial"/>
                <w:sz w:val="18"/>
                <w:szCs w:val="18"/>
              </w:rPr>
              <w:t>viši asistent</w:t>
            </w:r>
          </w:p>
        </w:tc>
      </w:tr>
      <w:tr w:rsidR="007F3CE4" w:rsidRPr="00E85777" w14:paraId="1C5ADAA3" w14:textId="77777777" w:rsidTr="00E74837">
        <w:trPr>
          <w:trHeight w:val="217"/>
        </w:trPr>
        <w:tc>
          <w:tcPr>
            <w:tcW w:w="4253" w:type="dxa"/>
            <w:shd w:val="clear" w:color="auto" w:fill="FFFFFF"/>
          </w:tcPr>
          <w:p w14:paraId="59BDF841" w14:textId="5208F8D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14:paraId="0D136EC3" w14:textId="59AF1010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FFFFFF"/>
          </w:tcPr>
          <w:p w14:paraId="60DE8E94" w14:textId="3A2933A5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7CB12FFD" w14:textId="4C24C869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48B074E" w14:textId="2D6D10A8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5" w:type="dxa"/>
            <w:shd w:val="clear" w:color="auto" w:fill="FFFFFF"/>
          </w:tcPr>
          <w:p w14:paraId="32E1D2A5" w14:textId="0C54D49C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5D4DD0BE" w14:textId="77777777" w:rsidTr="00E74837">
        <w:tc>
          <w:tcPr>
            <w:tcW w:w="4253" w:type="dxa"/>
            <w:shd w:val="clear" w:color="auto" w:fill="FFFFFF"/>
          </w:tcPr>
          <w:p w14:paraId="648258C2" w14:textId="77777777" w:rsidR="00D0549C" w:rsidRPr="00E85777" w:rsidRDefault="00D0549C" w:rsidP="00D0549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5" w:type="dxa"/>
            <w:shd w:val="clear" w:color="auto" w:fill="FFFFFF"/>
          </w:tcPr>
          <w:p w14:paraId="7793F77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FFFFFF"/>
          </w:tcPr>
          <w:p w14:paraId="028AA7F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/>
          </w:tcPr>
          <w:p w14:paraId="1C5B81A2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D88ECD5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5" w:type="dxa"/>
            <w:shd w:val="clear" w:color="auto" w:fill="FFFFFF"/>
          </w:tcPr>
          <w:p w14:paraId="08F29514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56A82580" w14:textId="77777777" w:rsidTr="00E74837">
        <w:tc>
          <w:tcPr>
            <w:tcW w:w="4253" w:type="dxa"/>
            <w:shd w:val="clear" w:color="auto" w:fill="FFFFFF"/>
          </w:tcPr>
          <w:p w14:paraId="0D4DF6DF" w14:textId="07DA99A1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Engleski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0304876E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dxa"/>
            <w:shd w:val="clear" w:color="auto" w:fill="FFFFFF"/>
          </w:tcPr>
          <w:p w14:paraId="5FCC4633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23" w:type="dxa"/>
            <w:shd w:val="clear" w:color="auto" w:fill="FFFFFF"/>
          </w:tcPr>
          <w:p w14:paraId="3AADF80F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F1226A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95" w:type="dxa"/>
            <w:shd w:val="clear" w:color="auto" w:fill="FFFFFF"/>
          </w:tcPr>
          <w:p w14:paraId="366187EB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7F3CE4" w:rsidRPr="00E85777" w14:paraId="5B1C33B8" w14:textId="77777777" w:rsidTr="00E74837">
        <w:tc>
          <w:tcPr>
            <w:tcW w:w="4253" w:type="dxa"/>
            <w:shd w:val="clear" w:color="auto" w:fill="FFFFFF"/>
          </w:tcPr>
          <w:p w14:paraId="0BB38542" w14:textId="372360F9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Njemački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010BDBB8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dxa"/>
            <w:shd w:val="clear" w:color="auto" w:fill="FFFFFF"/>
          </w:tcPr>
          <w:p w14:paraId="3EF8D1CC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23" w:type="dxa"/>
            <w:shd w:val="clear" w:color="auto" w:fill="FFFFFF"/>
          </w:tcPr>
          <w:p w14:paraId="6A95628A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7FF22EDB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95" w:type="dxa"/>
            <w:shd w:val="clear" w:color="auto" w:fill="FFFFFF"/>
          </w:tcPr>
          <w:p w14:paraId="08FC88E3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7F3CE4" w:rsidRPr="00E85777" w14:paraId="7AC47EF2" w14:textId="77777777" w:rsidTr="00E74837">
        <w:tc>
          <w:tcPr>
            <w:tcW w:w="4253" w:type="dxa"/>
            <w:shd w:val="clear" w:color="auto" w:fill="auto"/>
          </w:tcPr>
          <w:p w14:paraId="63F91014" w14:textId="7DC45FB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Tjelesna i zdravstvena kultura </w:t>
            </w:r>
            <w:r w:rsidR="0054336E" w:rsidRPr="00E85777">
              <w:rPr>
                <w:rFonts w:ascii="Arial" w:eastAsia="Arial" w:hAnsi="Arial" w:cs="Arial"/>
                <w:sz w:val="18"/>
                <w:szCs w:val="18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64EAC13B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dxa"/>
            <w:shd w:val="clear" w:color="auto" w:fill="auto"/>
          </w:tcPr>
          <w:p w14:paraId="1D03D8D7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14:paraId="37A272DE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1D826A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95" w:type="dxa"/>
            <w:shd w:val="clear" w:color="auto" w:fill="auto"/>
          </w:tcPr>
          <w:p w14:paraId="7D211F8E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7F3CE4" w:rsidRPr="00E85777" w14:paraId="41B7EEEE" w14:textId="77777777" w:rsidTr="00E74837">
        <w:tc>
          <w:tcPr>
            <w:tcW w:w="4253" w:type="dxa"/>
            <w:shd w:val="clear" w:color="auto" w:fill="auto"/>
          </w:tcPr>
          <w:p w14:paraId="5F470D90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E02CB2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0A1F8B4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772EB167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558A65E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95" w:type="dxa"/>
            <w:shd w:val="clear" w:color="auto" w:fill="auto"/>
          </w:tcPr>
          <w:p w14:paraId="44F337FE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1A3F68B7" w14:textId="77777777" w:rsidTr="00E74837">
        <w:tc>
          <w:tcPr>
            <w:tcW w:w="4253" w:type="dxa"/>
            <w:shd w:val="clear" w:color="auto" w:fill="auto"/>
          </w:tcPr>
          <w:p w14:paraId="4855EA44" w14:textId="462F5369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733A2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425" w:type="dxa"/>
            <w:shd w:val="clear" w:color="auto" w:fill="auto"/>
          </w:tcPr>
          <w:p w14:paraId="23090953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2CB767BB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</w:tcPr>
          <w:p w14:paraId="13133BB7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3E69998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95" w:type="dxa"/>
            <w:shd w:val="clear" w:color="auto" w:fill="auto"/>
          </w:tcPr>
          <w:p w14:paraId="209F4C50" w14:textId="77777777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27C605D1" w14:textId="77777777" w:rsidTr="00E74837">
        <w:trPr>
          <w:trHeight w:val="255"/>
        </w:trPr>
        <w:tc>
          <w:tcPr>
            <w:tcW w:w="4253" w:type="dxa"/>
            <w:shd w:val="clear" w:color="auto" w:fill="FFFFFF"/>
          </w:tcPr>
          <w:p w14:paraId="0DA0EB2E" w14:textId="3126B869" w:rsidR="00B22AC6" w:rsidRPr="00E85777" w:rsidRDefault="00D0549C" w:rsidP="009B7CE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Filozofska terminologija</w:t>
            </w:r>
          </w:p>
        </w:tc>
        <w:tc>
          <w:tcPr>
            <w:tcW w:w="425" w:type="dxa"/>
            <w:shd w:val="clear" w:color="auto" w:fill="FFFFFF"/>
          </w:tcPr>
          <w:p w14:paraId="110F7335" w14:textId="18C36271" w:rsidR="0096098B" w:rsidRPr="00E85777" w:rsidRDefault="0096098B" w:rsidP="009B7C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6B0E1D" w14:textId="6E000011" w:rsidR="00B22AC6" w:rsidRPr="00E85777" w:rsidRDefault="009B7CEF" w:rsidP="009B7C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6" w:type="dxa"/>
            <w:shd w:val="clear" w:color="auto" w:fill="FFFFFF"/>
          </w:tcPr>
          <w:p w14:paraId="2B36E742" w14:textId="77777777" w:rsidR="00B22AC6" w:rsidRPr="00E85777" w:rsidRDefault="00D0549C" w:rsidP="009B7C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3095689" w14:textId="7452951B" w:rsidR="0096098B" w:rsidRPr="00E85777" w:rsidRDefault="0096098B" w:rsidP="009B7C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23" w:type="dxa"/>
            <w:shd w:val="clear" w:color="auto" w:fill="FFFFFF"/>
          </w:tcPr>
          <w:p w14:paraId="6FF59CCD" w14:textId="77777777" w:rsidR="00B22AC6" w:rsidRPr="00E85777" w:rsidRDefault="00D0549C" w:rsidP="009B7C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49A41C" w14:textId="3C8D4A3A" w:rsidR="0096098B" w:rsidRPr="00E85777" w:rsidRDefault="0096098B" w:rsidP="009B7C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C296D96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95" w:type="dxa"/>
            <w:shd w:val="clear" w:color="auto" w:fill="FFFFFF"/>
          </w:tcPr>
          <w:p w14:paraId="332D0E0B" w14:textId="77777777" w:rsidR="00B22AC6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izv. prof. dr. sc. Boško Pešić</w:t>
            </w:r>
          </w:p>
          <w:p w14:paraId="2C5DDBCD" w14:textId="3468B45A" w:rsidR="0096098B" w:rsidRPr="00E85777" w:rsidRDefault="0096098B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 xml:space="preserve">dr. sc. Mislav Uzunić, </w:t>
            </w:r>
            <w:r w:rsidR="00357C10" w:rsidRPr="00E85777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Pr="00E85777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</w:tc>
      </w:tr>
      <w:tr w:rsidR="007F3CE4" w:rsidRPr="00E85777" w14:paraId="2B4160EE" w14:textId="77777777" w:rsidTr="00E74837">
        <w:tc>
          <w:tcPr>
            <w:tcW w:w="4253" w:type="dxa"/>
            <w:shd w:val="clear" w:color="auto" w:fill="FFFFFF"/>
          </w:tcPr>
          <w:p w14:paraId="72D9DB32" w14:textId="3B55D510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Filozofski topoi renesansne književnosti</w:t>
            </w:r>
          </w:p>
        </w:tc>
        <w:tc>
          <w:tcPr>
            <w:tcW w:w="425" w:type="dxa"/>
            <w:shd w:val="clear" w:color="auto" w:fill="FFFFFF"/>
          </w:tcPr>
          <w:p w14:paraId="2ABAF6D1" w14:textId="66DBA1C6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6" w:type="dxa"/>
            <w:shd w:val="clear" w:color="auto" w:fill="FFFFFF"/>
          </w:tcPr>
          <w:p w14:paraId="619B67E5" w14:textId="12DA166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23" w:type="dxa"/>
            <w:shd w:val="clear" w:color="auto" w:fill="FFFFFF"/>
          </w:tcPr>
          <w:p w14:paraId="21EDB055" w14:textId="539A2F5B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36927530" w14:textId="5D1789E7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95" w:type="dxa"/>
            <w:shd w:val="clear" w:color="auto" w:fill="FFFFFF"/>
          </w:tcPr>
          <w:p w14:paraId="2BA670C8" w14:textId="0FA18DC2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prof. dr. sc. Krešimir Šimić</w:t>
            </w:r>
          </w:p>
        </w:tc>
      </w:tr>
      <w:tr w:rsidR="007F3CE4" w:rsidRPr="00E85777" w14:paraId="58A67546" w14:textId="77777777" w:rsidTr="00E74837">
        <w:tc>
          <w:tcPr>
            <w:tcW w:w="4253" w:type="dxa"/>
            <w:shd w:val="clear" w:color="auto" w:fill="FFFFFF"/>
          </w:tcPr>
          <w:p w14:paraId="3C843B5F" w14:textId="77777777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lastRenderedPageBreak/>
              <w:t>Filozofija politike</w:t>
            </w:r>
          </w:p>
          <w:p w14:paraId="06304DC0" w14:textId="66EDB0D6" w:rsidR="00E85777" w:rsidRPr="00E85777" w:rsidRDefault="00E85777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Francuski jezik 2</w:t>
            </w:r>
            <w:r w:rsidR="00EF08C1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FFFFFF"/>
          </w:tcPr>
          <w:p w14:paraId="7BACD6C7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6237693" w14:textId="30B899DD" w:rsidR="00E85777" w:rsidRPr="00E85777" w:rsidRDefault="00E85777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dxa"/>
            <w:shd w:val="clear" w:color="auto" w:fill="FFFFFF"/>
          </w:tcPr>
          <w:p w14:paraId="7B8E77EB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988A53E" w14:textId="239B6F6E" w:rsidR="00E85777" w:rsidRPr="00E85777" w:rsidRDefault="00E85777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23" w:type="dxa"/>
            <w:shd w:val="clear" w:color="auto" w:fill="FFFFFF"/>
          </w:tcPr>
          <w:p w14:paraId="519A89C1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A380C13" w14:textId="30A391D9" w:rsidR="00E85777" w:rsidRPr="00E85777" w:rsidRDefault="00E85777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552CD864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4333F27E" w14:textId="34766505" w:rsidR="00E85777" w:rsidRPr="00E85777" w:rsidRDefault="00E85777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95" w:type="dxa"/>
            <w:shd w:val="clear" w:color="auto" w:fill="FFFFFF"/>
          </w:tcPr>
          <w:p w14:paraId="6966D449" w14:textId="77777777" w:rsidR="00C01392" w:rsidRPr="00E85777" w:rsidRDefault="00B16033" w:rsidP="00EA515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Zdravko Peri</w:t>
            </w:r>
            <w:r w:rsidR="00C01392" w:rsidRPr="00E85777">
              <w:rPr>
                <w:rFonts w:ascii="Arial" w:eastAsia="Arial" w:hAnsi="Arial" w:cs="Arial"/>
                <w:sz w:val="18"/>
                <w:szCs w:val="18"/>
              </w:rPr>
              <w:t>ć</w:t>
            </w:r>
          </w:p>
          <w:p w14:paraId="3AEAB174" w14:textId="0F91B5A6" w:rsidR="00E85777" w:rsidRPr="00E85777" w:rsidRDefault="00E85777" w:rsidP="00EA515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lektorica, VS</w:t>
            </w:r>
          </w:p>
        </w:tc>
      </w:tr>
    </w:tbl>
    <w:p w14:paraId="58ED9D67" w14:textId="77777777" w:rsidR="00EA5159" w:rsidRPr="00E85777" w:rsidRDefault="00EA5159" w:rsidP="009115F1">
      <w:pPr>
        <w:rPr>
          <w:rFonts w:ascii="Arial" w:eastAsia="Arial" w:hAnsi="Arial" w:cs="Arial"/>
          <w:b/>
          <w:sz w:val="18"/>
          <w:szCs w:val="18"/>
        </w:rPr>
      </w:pPr>
    </w:p>
    <w:p w14:paraId="741242DF" w14:textId="77777777" w:rsidR="00911644" w:rsidRPr="00E85777" w:rsidRDefault="00911644" w:rsidP="009115F1">
      <w:pPr>
        <w:rPr>
          <w:rFonts w:ascii="Arial" w:eastAsia="Arial" w:hAnsi="Arial" w:cs="Arial"/>
          <w:b/>
          <w:sz w:val="18"/>
          <w:szCs w:val="18"/>
        </w:rPr>
      </w:pPr>
    </w:p>
    <w:p w14:paraId="73EC9B2C" w14:textId="3654F39B" w:rsidR="00D467F5" w:rsidRPr="00E85777" w:rsidRDefault="00A63A33" w:rsidP="009115F1">
      <w:pPr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b/>
          <w:sz w:val="18"/>
          <w:szCs w:val="18"/>
        </w:rPr>
        <w:t>Napomen</w:t>
      </w:r>
      <w:r w:rsidR="009115F1" w:rsidRPr="00E85777">
        <w:rPr>
          <w:rFonts w:ascii="Arial" w:eastAsia="Arial" w:hAnsi="Arial" w:cs="Arial"/>
          <w:b/>
          <w:sz w:val="18"/>
          <w:szCs w:val="18"/>
        </w:rPr>
        <w:t>e</w:t>
      </w:r>
      <w:r w:rsidRPr="00E85777">
        <w:rPr>
          <w:rFonts w:ascii="Arial" w:eastAsia="Arial" w:hAnsi="Arial" w:cs="Arial"/>
          <w:sz w:val="18"/>
          <w:szCs w:val="18"/>
        </w:rPr>
        <w:t xml:space="preserve">: </w:t>
      </w:r>
    </w:p>
    <w:p w14:paraId="54600A20" w14:textId="77777777" w:rsidR="00EF08C1" w:rsidRDefault="00EF08C1" w:rsidP="00EF08C1">
      <w:pPr>
        <w:jc w:val="both"/>
        <w:rPr>
          <w:rFonts w:ascii="Arial" w:hAnsi="Arial" w:cs="Arial"/>
          <w:b/>
          <w:sz w:val="16"/>
          <w:szCs w:val="16"/>
        </w:rPr>
      </w:pPr>
    </w:p>
    <w:p w14:paraId="1340E6BD" w14:textId="43D819BC" w:rsidR="00EF08C1" w:rsidRDefault="00EF08C1" w:rsidP="00EF08C1">
      <w:pPr>
        <w:jc w:val="both"/>
        <w:rPr>
          <w:rFonts w:ascii="Arial" w:hAnsi="Arial" w:cs="Arial"/>
          <w:b/>
          <w:sz w:val="16"/>
          <w:szCs w:val="16"/>
        </w:rPr>
      </w:pPr>
      <w:bookmarkStart w:id="2" w:name="_GoBack"/>
      <w:bookmarkEnd w:id="2"/>
      <w:r>
        <w:rPr>
          <w:rFonts w:ascii="Arial" w:hAnsi="Arial" w:cs="Arial"/>
          <w:b/>
          <w:sz w:val="16"/>
          <w:szCs w:val="16"/>
        </w:rPr>
        <w:t>*</w:t>
      </w:r>
      <w:r w:rsidRPr="00EF08C1"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14:paraId="329CC902" w14:textId="77777777" w:rsidR="00EF08C1" w:rsidRPr="00E85777" w:rsidRDefault="00EF08C1" w:rsidP="00EF08C1">
      <w:pPr>
        <w:jc w:val="both"/>
        <w:rPr>
          <w:rFonts w:ascii="Arial" w:hAnsi="Arial" w:cs="Arial"/>
          <w:b/>
          <w:sz w:val="16"/>
          <w:szCs w:val="16"/>
        </w:rPr>
      </w:pPr>
    </w:p>
    <w:p w14:paraId="16ED1FB6" w14:textId="682CE8FA" w:rsidR="00EE2558" w:rsidRPr="00E85777" w:rsidRDefault="00C56726" w:rsidP="00B11620">
      <w:pPr>
        <w:jc w:val="both"/>
        <w:rPr>
          <w:rFonts w:ascii="Arial" w:eastAsia="Arial" w:hAnsi="Arial" w:cs="Arial"/>
          <w:sz w:val="16"/>
          <w:szCs w:val="16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EE2558" w:rsidRPr="00E85777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="00FC5BEE" w:rsidRPr="00E85777">
        <w:rPr>
          <w:rFonts w:ascii="Arial" w:eastAsia="Arial" w:hAnsi="Arial" w:cs="Arial"/>
          <w:b/>
          <w:sz w:val="16"/>
          <w:szCs w:val="16"/>
        </w:rPr>
        <w:t xml:space="preserve">14,5 ili 15,5 </w:t>
      </w:r>
      <w:r w:rsidRPr="00E85777">
        <w:rPr>
          <w:rFonts w:ascii="Arial" w:eastAsia="Arial" w:hAnsi="Arial" w:cs="Arial"/>
          <w:b/>
          <w:sz w:val="16"/>
          <w:szCs w:val="16"/>
        </w:rPr>
        <w:t>ECTS bodova</w:t>
      </w:r>
      <w:r w:rsidR="000E3BD4">
        <w:rPr>
          <w:rFonts w:ascii="Arial" w:eastAsia="Arial" w:hAnsi="Arial" w:cs="Arial"/>
          <w:b/>
          <w:sz w:val="16"/>
          <w:szCs w:val="16"/>
        </w:rPr>
        <w:t xml:space="preserve"> – ovisno o studijskoj kombinaciji,</w:t>
      </w:r>
      <w:r w:rsidRPr="00E857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85777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="0028779D" w:rsidRPr="00E85777">
        <w:rPr>
          <w:rFonts w:ascii="Arial" w:eastAsia="Arial" w:hAnsi="Arial" w:cs="Arial"/>
          <w:b/>
          <w:sz w:val="16"/>
          <w:szCs w:val="16"/>
        </w:rPr>
        <w:t xml:space="preserve"> u okviru studija Filozofija</w:t>
      </w:r>
      <w:r w:rsidRPr="00E85777">
        <w:rPr>
          <w:rFonts w:ascii="Arial" w:eastAsia="Arial" w:hAnsi="Arial" w:cs="Arial"/>
          <w:sz w:val="16"/>
          <w:szCs w:val="16"/>
        </w:rPr>
        <w:t xml:space="preserve">. </w:t>
      </w:r>
    </w:p>
    <w:p w14:paraId="4FE42F7D" w14:textId="77777777" w:rsidR="00FC5BEE" w:rsidRPr="00E85777" w:rsidRDefault="00FC5BEE" w:rsidP="00FC5BEE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1C645381" w14:textId="27BB88B4" w:rsidR="00FC5BEE" w:rsidRPr="00E85777" w:rsidRDefault="00FC5BEE" w:rsidP="00B11620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Ako je student u zimskom semestru ostvario 14,5 ECTS bodova, u ljetnome mora ostvariti najmanje 15,5 ECTS bodova ili obrnuto, kako bi zbroj na razini godine bio najmanje 30 ECTS bodova.</w:t>
      </w:r>
    </w:p>
    <w:p w14:paraId="6A61F989" w14:textId="77777777" w:rsidR="00F82602" w:rsidRPr="00E85777" w:rsidRDefault="00F82602" w:rsidP="00B11620">
      <w:pPr>
        <w:jc w:val="both"/>
        <w:rPr>
          <w:rFonts w:ascii="Arial" w:eastAsia="Arial" w:hAnsi="Arial" w:cs="Arial"/>
          <w:sz w:val="16"/>
          <w:szCs w:val="16"/>
        </w:rPr>
      </w:pPr>
    </w:p>
    <w:p w14:paraId="5EA55374" w14:textId="58DD6974" w:rsidR="00EE2558" w:rsidRPr="00E85777" w:rsidRDefault="00EE2558" w:rsidP="00B11620">
      <w:pPr>
        <w:jc w:val="both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E85777">
        <w:rPr>
          <w:rFonts w:ascii="Arial" w:hAnsi="Arial" w:cs="Arial"/>
          <w:sz w:val="16"/>
          <w:szCs w:val="16"/>
        </w:rPr>
        <w:t xml:space="preserve">Studenti </w:t>
      </w:r>
      <w:r w:rsidRPr="00E85777">
        <w:rPr>
          <w:rFonts w:ascii="Arial" w:hAnsi="Arial" w:cs="Arial"/>
          <w:b/>
          <w:sz w:val="16"/>
          <w:szCs w:val="16"/>
          <w:u w:val="single"/>
        </w:rPr>
        <w:t>kombinacije Filozofija – Engleski jezik i književnost</w:t>
      </w:r>
      <w:r w:rsidRPr="00E85777">
        <w:rPr>
          <w:rFonts w:ascii="Arial" w:hAnsi="Arial" w:cs="Arial"/>
          <w:sz w:val="16"/>
          <w:szCs w:val="16"/>
        </w:rPr>
        <w:t xml:space="preserve"> ne upisuju</w:t>
      </w:r>
      <w:r w:rsidRPr="00E85777">
        <w:rPr>
          <w:rFonts w:ascii="Arial" w:hAnsi="Arial" w:cs="Arial"/>
          <w:spacing w:val="-3"/>
          <w:sz w:val="16"/>
          <w:szCs w:val="16"/>
        </w:rPr>
        <w:t xml:space="preserve"> strani jezik, već upisuju izborne </w:t>
      </w:r>
      <w:r w:rsidR="003733A2" w:rsidRPr="00E85777">
        <w:rPr>
          <w:rFonts w:ascii="Arial" w:hAnsi="Arial" w:cs="Arial"/>
          <w:spacing w:val="-3"/>
          <w:sz w:val="16"/>
          <w:szCs w:val="16"/>
        </w:rPr>
        <w:t>kolegije</w:t>
      </w:r>
      <w:r w:rsidRPr="00E85777">
        <w:rPr>
          <w:rFonts w:ascii="Arial" w:hAnsi="Arial" w:cs="Arial"/>
          <w:spacing w:val="-3"/>
          <w:sz w:val="16"/>
          <w:szCs w:val="16"/>
        </w:rPr>
        <w:t xml:space="preserve"> iz studija Filozofij</w:t>
      </w:r>
      <w:r w:rsidR="0015791B" w:rsidRPr="00E85777">
        <w:rPr>
          <w:rFonts w:ascii="Arial" w:hAnsi="Arial" w:cs="Arial"/>
          <w:spacing w:val="-3"/>
          <w:sz w:val="16"/>
          <w:szCs w:val="16"/>
        </w:rPr>
        <w:t>a</w:t>
      </w:r>
      <w:r w:rsidR="005A5D54" w:rsidRPr="00E85777">
        <w:rPr>
          <w:rFonts w:ascii="Arial" w:hAnsi="Arial" w:cs="Arial"/>
          <w:spacing w:val="-3"/>
          <w:sz w:val="16"/>
          <w:szCs w:val="16"/>
        </w:rPr>
        <w:t xml:space="preserve">, kojima će, zajedno s bodovima u prethodnom semestru, </w:t>
      </w:r>
      <w:r w:rsidR="005A5D54" w:rsidRPr="00E8577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ostvariti </w:t>
      </w:r>
      <w:r w:rsidR="000316A3" w:rsidRPr="00E8577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najmanje 30 ECTS bodova </w:t>
      </w:r>
      <w:r w:rsidR="00AF61DA" w:rsidRPr="00E85777">
        <w:rPr>
          <w:rFonts w:ascii="Arial" w:hAnsi="Arial" w:cs="Arial"/>
          <w:b/>
          <w:spacing w:val="-3"/>
          <w:sz w:val="16"/>
          <w:szCs w:val="16"/>
          <w:u w:val="single"/>
        </w:rPr>
        <w:t>u okviru</w:t>
      </w:r>
      <w:r w:rsidR="000316A3" w:rsidRPr="00E8577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 studija Filozofija.</w:t>
      </w:r>
    </w:p>
    <w:p w14:paraId="77895966" w14:textId="77777777" w:rsidR="000316A3" w:rsidRPr="00E85777" w:rsidRDefault="000316A3" w:rsidP="000316A3">
      <w:pPr>
        <w:jc w:val="both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505E10F6" w14:textId="5FF700ED" w:rsidR="00F63505" w:rsidRDefault="00F63505" w:rsidP="00B11620">
      <w:pPr>
        <w:jc w:val="both"/>
        <w:rPr>
          <w:rFonts w:ascii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ECTS bodovi </w:t>
      </w:r>
      <w:r w:rsidRPr="00E85777">
        <w:rPr>
          <w:rFonts w:ascii="Arial" w:eastAsia="Arial" w:hAnsi="Arial" w:cs="Arial"/>
          <w:b/>
          <w:sz w:val="16"/>
          <w:szCs w:val="16"/>
        </w:rPr>
        <w:t>TZK-a</w:t>
      </w:r>
      <w:r w:rsidRPr="00E85777">
        <w:rPr>
          <w:rFonts w:ascii="Arial" w:eastAsia="Arial" w:hAnsi="Arial" w:cs="Arial"/>
          <w:sz w:val="16"/>
          <w:szCs w:val="16"/>
        </w:rPr>
        <w:t xml:space="preserve"> i </w:t>
      </w:r>
      <w:r w:rsidRPr="00E85777">
        <w:rPr>
          <w:rFonts w:ascii="Arial" w:eastAsia="Arial" w:hAnsi="Arial" w:cs="Arial"/>
          <w:b/>
          <w:sz w:val="16"/>
          <w:szCs w:val="16"/>
        </w:rPr>
        <w:t>stranih jezika</w:t>
      </w:r>
      <w:r w:rsidRPr="00E85777">
        <w:rPr>
          <w:rFonts w:ascii="Arial" w:eastAsia="Arial" w:hAnsi="Arial" w:cs="Arial"/>
          <w:sz w:val="16"/>
          <w:szCs w:val="16"/>
        </w:rPr>
        <w:t xml:space="preserve"> </w:t>
      </w:r>
      <w:r w:rsidRPr="00E85777">
        <w:rPr>
          <w:rFonts w:ascii="Arial" w:eastAsia="Arial" w:hAnsi="Arial" w:cs="Arial"/>
          <w:b/>
          <w:sz w:val="16"/>
          <w:szCs w:val="16"/>
        </w:rPr>
        <w:t>dijele se</w:t>
      </w:r>
      <w:r w:rsidRPr="00E85777">
        <w:rPr>
          <w:rFonts w:ascii="Arial" w:eastAsia="Arial" w:hAnsi="Arial" w:cs="Arial"/>
          <w:sz w:val="16"/>
          <w:szCs w:val="16"/>
        </w:rPr>
        <w:t xml:space="preserve"> na dva studija, odnosno </w:t>
      </w:r>
      <w:r w:rsidRPr="00E85777">
        <w:rPr>
          <w:rFonts w:ascii="Arial" w:eastAsia="Arial" w:hAnsi="Arial" w:cs="Arial"/>
          <w:b/>
          <w:sz w:val="16"/>
          <w:szCs w:val="16"/>
        </w:rPr>
        <w:t>svaki studij dobiva 1 ECTS iz nastave stranog jezika</w:t>
      </w:r>
      <w:r w:rsidR="00FC5BEE" w:rsidRPr="00E85777">
        <w:rPr>
          <w:rFonts w:ascii="Arial" w:eastAsia="Arial" w:hAnsi="Arial" w:cs="Arial"/>
          <w:b/>
          <w:sz w:val="16"/>
          <w:szCs w:val="16"/>
        </w:rPr>
        <w:t xml:space="preserve"> (osim u kombinaciji s Engleskim jezikom i književnosti)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i 0,5 ECTS boda iz nastave TZK-a.</w:t>
      </w:r>
      <w:r w:rsidRPr="00E85777">
        <w:rPr>
          <w:rFonts w:ascii="Arial" w:hAnsi="Arial" w:cs="Arial"/>
          <w:b/>
          <w:sz w:val="16"/>
          <w:szCs w:val="16"/>
        </w:rPr>
        <w:t xml:space="preserve"> </w:t>
      </w:r>
    </w:p>
    <w:p w14:paraId="21EB7F0F" w14:textId="627618B2" w:rsidR="00EF08C1" w:rsidRDefault="00EF08C1" w:rsidP="00B11620">
      <w:pPr>
        <w:jc w:val="both"/>
        <w:rPr>
          <w:rFonts w:ascii="Arial" w:hAnsi="Arial" w:cs="Arial"/>
          <w:b/>
          <w:sz w:val="16"/>
          <w:szCs w:val="16"/>
        </w:rPr>
      </w:pPr>
    </w:p>
    <w:p w14:paraId="59324B57" w14:textId="77777777" w:rsidR="00F63505" w:rsidRPr="00E85777" w:rsidRDefault="00F63505" w:rsidP="00B11620">
      <w:pPr>
        <w:jc w:val="both"/>
        <w:rPr>
          <w:rFonts w:ascii="Arial" w:hAnsi="Arial" w:cs="Arial"/>
          <w:b/>
          <w:sz w:val="16"/>
          <w:szCs w:val="16"/>
        </w:rPr>
      </w:pPr>
    </w:p>
    <w:p w14:paraId="1016E05B" w14:textId="43BD88B4" w:rsidR="006A5F48" w:rsidRPr="00E85777" w:rsidRDefault="00CF1985" w:rsidP="00B11620">
      <w:pPr>
        <w:jc w:val="both"/>
        <w:rPr>
          <w:rFonts w:ascii="Verdana" w:eastAsia="Calibri" w:hAnsi="Verdana"/>
          <w:b/>
          <w:sz w:val="16"/>
          <w:szCs w:val="16"/>
        </w:rPr>
      </w:pPr>
      <w:r w:rsidRPr="00E85777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85777">
        <w:rPr>
          <w:rFonts w:ascii="Verdana" w:eastAsia="Calibri" w:hAnsi="Verdana"/>
          <w:b/>
          <w:sz w:val="16"/>
          <w:szCs w:val="16"/>
        </w:rPr>
        <w:t xml:space="preserve"> </w:t>
      </w:r>
    </w:p>
    <w:p w14:paraId="05057254" w14:textId="77777777" w:rsidR="006A5F48" w:rsidRPr="00E85777" w:rsidRDefault="006A5F48" w:rsidP="00B11620">
      <w:pPr>
        <w:jc w:val="both"/>
        <w:rPr>
          <w:rFonts w:ascii="Arial" w:hAnsi="Arial" w:cs="Arial"/>
          <w:b/>
          <w:sz w:val="16"/>
          <w:szCs w:val="16"/>
        </w:rPr>
      </w:pPr>
    </w:p>
    <w:p w14:paraId="59337B7F" w14:textId="58A9CC0A" w:rsidR="00CF1985" w:rsidRPr="00E85777" w:rsidRDefault="00CF1985" w:rsidP="00B11620">
      <w:pPr>
        <w:jc w:val="both"/>
        <w:rPr>
          <w:rFonts w:ascii="Arial" w:hAnsi="Arial" w:cs="Arial"/>
          <w:b/>
          <w:sz w:val="16"/>
          <w:szCs w:val="16"/>
        </w:rPr>
      </w:pPr>
      <w:r w:rsidRPr="00E85777">
        <w:rPr>
          <w:rFonts w:ascii="Arial" w:hAnsi="Arial" w:cs="Arial"/>
          <w:b/>
          <w:sz w:val="16"/>
          <w:szCs w:val="16"/>
        </w:rPr>
        <w:t>Student na razini godine </w:t>
      </w:r>
      <w:r w:rsidR="003A3511" w:rsidRPr="00E85777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E85777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E85777">
        <w:rPr>
          <w:rFonts w:ascii="Arial" w:hAnsi="Arial" w:cs="Arial"/>
          <w:b/>
          <w:sz w:val="16"/>
          <w:szCs w:val="16"/>
        </w:rPr>
        <w:t>, ali može ostvariti dodatne ECTS bodove</w:t>
      </w:r>
      <w:r w:rsidR="003A3511" w:rsidRPr="00E85777">
        <w:rPr>
          <w:rFonts w:ascii="Arial" w:hAnsi="Arial" w:cs="Arial"/>
          <w:b/>
          <w:sz w:val="16"/>
          <w:szCs w:val="16"/>
        </w:rPr>
        <w:t xml:space="preserve"> koji se ne mogu koristiti za nadoknađivanje nedostataka u sljedećim akademskim godinama. </w:t>
      </w:r>
    </w:p>
    <w:p w14:paraId="30AC5CFC" w14:textId="0EBC5DCE" w:rsidR="00D467F5" w:rsidRPr="00E85777" w:rsidRDefault="00B11620" w:rsidP="00CF1985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85777">
        <w:rPr>
          <w:sz w:val="16"/>
          <w:szCs w:val="16"/>
        </w:rPr>
        <w:br w:type="page"/>
      </w:r>
    </w:p>
    <w:p w14:paraId="03FE2E35" w14:textId="19916AA8" w:rsidR="00D467F5" w:rsidRPr="00E85777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493F4A2C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E85777">
        <w:rPr>
          <w:rFonts w:ascii="Arial" w:eastAsia="Arial" w:hAnsi="Arial" w:cs="Arial"/>
          <w:b/>
          <w:szCs w:val="20"/>
        </w:rPr>
        <w:t>II. GODINA</w:t>
      </w:r>
    </w:p>
    <w:p w14:paraId="2C43D83A" w14:textId="77777777" w:rsidR="003B75F9" w:rsidRPr="00E85777" w:rsidRDefault="003B75F9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14:paraId="1C0D4630" w14:textId="41B3DD76" w:rsidR="00D467F5" w:rsidRPr="00E85777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85777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444A6EDD" w14:textId="77777777" w:rsidR="00D467F5" w:rsidRPr="00E85777" w:rsidRDefault="00D467F5">
      <w:pPr>
        <w:jc w:val="center"/>
        <w:rPr>
          <w:sz w:val="18"/>
          <w:szCs w:val="18"/>
        </w:rPr>
      </w:pPr>
    </w:p>
    <w:tbl>
      <w:tblPr>
        <w:tblStyle w:val="a1"/>
        <w:tblW w:w="10203" w:type="dxa"/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25"/>
        <w:gridCol w:w="381"/>
        <w:gridCol w:w="755"/>
        <w:gridCol w:w="3822"/>
      </w:tblGrid>
      <w:tr w:rsidR="007F3CE4" w:rsidRPr="00E85777" w14:paraId="10204502" w14:textId="77777777" w:rsidTr="006505FA">
        <w:trPr>
          <w:trHeight w:val="719"/>
        </w:trPr>
        <w:tc>
          <w:tcPr>
            <w:tcW w:w="4395" w:type="dxa"/>
            <w:shd w:val="clear" w:color="auto" w:fill="auto"/>
            <w:vAlign w:val="center"/>
          </w:tcPr>
          <w:p w14:paraId="768BDC70" w14:textId="53B010C6" w:rsidR="00D467F5" w:rsidRPr="00E85777" w:rsidRDefault="004B4B0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14:paraId="6E94B1D1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7685F3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32FDB231" w14:textId="77777777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49A9BF64" w14:textId="50671D15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4B4B0D"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kolegija 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ili izvođač dijela nastave</w:t>
            </w:r>
          </w:p>
        </w:tc>
      </w:tr>
      <w:tr w:rsidR="007F3CE4" w:rsidRPr="00E85777" w14:paraId="58AC46AC" w14:textId="77777777" w:rsidTr="006505FA">
        <w:trPr>
          <w:trHeight w:val="243"/>
        </w:trPr>
        <w:tc>
          <w:tcPr>
            <w:tcW w:w="4395" w:type="dxa"/>
            <w:shd w:val="clear" w:color="auto" w:fill="auto"/>
          </w:tcPr>
          <w:p w14:paraId="410423DC" w14:textId="77777777" w:rsidR="00D467F5" w:rsidRPr="00E85777" w:rsidRDefault="00D467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6E0895C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14:paraId="7F027179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81" w:type="dxa"/>
            <w:shd w:val="clear" w:color="auto" w:fill="auto"/>
          </w:tcPr>
          <w:p w14:paraId="1BC8341B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5" w:type="dxa"/>
            <w:shd w:val="clear" w:color="auto" w:fill="auto"/>
          </w:tcPr>
          <w:p w14:paraId="6A83C11B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14:paraId="5B9405B8" w14:textId="77777777" w:rsidR="00D467F5" w:rsidRPr="00E85777" w:rsidRDefault="00D467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F3CE4" w:rsidRPr="00E85777" w14:paraId="06CE4557" w14:textId="77777777" w:rsidTr="006505FA">
        <w:trPr>
          <w:trHeight w:val="60"/>
        </w:trPr>
        <w:tc>
          <w:tcPr>
            <w:tcW w:w="4395" w:type="dxa"/>
            <w:shd w:val="clear" w:color="auto" w:fill="FFFFFF"/>
          </w:tcPr>
          <w:p w14:paraId="642024BA" w14:textId="39B29A4B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Filozofija uma</w:t>
            </w:r>
          </w:p>
        </w:tc>
        <w:tc>
          <w:tcPr>
            <w:tcW w:w="425" w:type="dxa"/>
            <w:shd w:val="clear" w:color="auto" w:fill="FFFFFF"/>
          </w:tcPr>
          <w:p w14:paraId="13D612E7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28907D9" w14:textId="169FF1BA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11091CD4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4F34C88" w14:textId="25A3A398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/>
          </w:tcPr>
          <w:p w14:paraId="11C7C900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2CF6D5A" w14:textId="3876C31E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FFFFFF"/>
          </w:tcPr>
          <w:p w14:paraId="7AA2E8CA" w14:textId="3F281FA1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22" w:type="dxa"/>
            <w:shd w:val="clear" w:color="auto" w:fill="FFFFFF"/>
          </w:tcPr>
          <w:p w14:paraId="01523324" w14:textId="3D324249" w:rsidR="001533C2" w:rsidRPr="00E85777" w:rsidRDefault="001533C2" w:rsidP="001533C2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3901F6" w:rsidRPr="00E85777">
              <w:rPr>
                <w:rFonts w:ascii="Arial" w:hAnsi="Arial" w:cs="Arial"/>
                <w:sz w:val="18"/>
                <w:szCs w:val="18"/>
              </w:rPr>
              <w:t>Martina Volarević</w:t>
            </w:r>
          </w:p>
          <w:p w14:paraId="3795BF07" w14:textId="052A4795" w:rsidR="001533C2" w:rsidRPr="00E85777" w:rsidRDefault="003901F6" w:rsidP="001533C2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doc. dr. sc. Pavao Žitko</w:t>
            </w:r>
          </w:p>
        </w:tc>
      </w:tr>
      <w:tr w:rsidR="007F3CE4" w:rsidRPr="00E85777" w14:paraId="343129A9" w14:textId="77777777" w:rsidTr="006505FA">
        <w:trPr>
          <w:trHeight w:val="215"/>
        </w:trPr>
        <w:tc>
          <w:tcPr>
            <w:tcW w:w="4395" w:type="dxa"/>
            <w:shd w:val="clear" w:color="auto" w:fill="FFFFFF"/>
          </w:tcPr>
          <w:p w14:paraId="3246CD42" w14:textId="52929CF3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Srednjovjekovna filozofija</w:t>
            </w:r>
          </w:p>
        </w:tc>
        <w:tc>
          <w:tcPr>
            <w:tcW w:w="425" w:type="dxa"/>
            <w:shd w:val="clear" w:color="auto" w:fill="FFFFFF"/>
          </w:tcPr>
          <w:p w14:paraId="5D9BF79C" w14:textId="77777777" w:rsidR="001533C2" w:rsidRPr="00E85777" w:rsidRDefault="001533C2" w:rsidP="001533C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364F92" w14:textId="4376F3A3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456D977F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543BFCA" w14:textId="1859B0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/>
          </w:tcPr>
          <w:p w14:paraId="43D38A17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A56EE5" w14:textId="25656B6D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FFFFFF"/>
          </w:tcPr>
          <w:p w14:paraId="3F9C1E69" w14:textId="3ED6EA9F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22" w:type="dxa"/>
            <w:shd w:val="clear" w:color="auto" w:fill="FFFFFF"/>
          </w:tcPr>
          <w:p w14:paraId="55F3AE2D" w14:textId="77777777" w:rsidR="001533C2" w:rsidRPr="00E85777" w:rsidRDefault="001533C2" w:rsidP="001533C2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  <w:p w14:paraId="4524E9FB" w14:textId="5165BAC1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="00357C10" w:rsidRPr="00E85777">
              <w:rPr>
                <w:rFonts w:ascii="Arial" w:eastAsia="Arial" w:hAnsi="Arial" w:cs="Arial"/>
                <w:sz w:val="18"/>
                <w:szCs w:val="18"/>
              </w:rPr>
              <w:t>viši asistent</w:t>
            </w:r>
          </w:p>
        </w:tc>
      </w:tr>
      <w:tr w:rsidR="007F3CE4" w:rsidRPr="00E85777" w14:paraId="14A14E34" w14:textId="77777777" w:rsidTr="006505FA">
        <w:trPr>
          <w:trHeight w:val="45"/>
        </w:trPr>
        <w:tc>
          <w:tcPr>
            <w:tcW w:w="4395" w:type="dxa"/>
            <w:shd w:val="clear" w:color="auto" w:fill="FFFFFF"/>
          </w:tcPr>
          <w:p w14:paraId="5D180C50" w14:textId="77777777" w:rsidR="001533C2" w:rsidRPr="00E85777" w:rsidRDefault="001533C2" w:rsidP="001533C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5" w:type="dxa"/>
            <w:shd w:val="clear" w:color="auto" w:fill="FFFFFF"/>
          </w:tcPr>
          <w:p w14:paraId="7E9D43AF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14:paraId="723A7C9E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FFFFFF"/>
          </w:tcPr>
          <w:p w14:paraId="48CBB6E7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/>
          </w:tcPr>
          <w:p w14:paraId="4A349F59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/>
          </w:tcPr>
          <w:p w14:paraId="5FD1F498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7851EB8C" w14:textId="77777777" w:rsidTr="006505FA">
        <w:trPr>
          <w:trHeight w:val="60"/>
        </w:trPr>
        <w:tc>
          <w:tcPr>
            <w:tcW w:w="4395" w:type="dxa"/>
            <w:shd w:val="clear" w:color="auto" w:fill="FFFFFF"/>
          </w:tcPr>
          <w:p w14:paraId="0B41D259" w14:textId="50632031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Engleski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772F4F4F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6D0285A1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FFFFFF"/>
          </w:tcPr>
          <w:p w14:paraId="14CD5C1D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</w:tcPr>
          <w:p w14:paraId="25538A4C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10ED3D36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7F3CE4" w:rsidRPr="00E85777" w14:paraId="00A27184" w14:textId="77777777" w:rsidTr="006505FA">
        <w:trPr>
          <w:trHeight w:val="432"/>
        </w:trPr>
        <w:tc>
          <w:tcPr>
            <w:tcW w:w="4395" w:type="dxa"/>
            <w:shd w:val="clear" w:color="auto" w:fill="FFFFFF"/>
          </w:tcPr>
          <w:p w14:paraId="79C65D21" w14:textId="70200E8C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Njemački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49EFC42F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0E460908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FFFFFF"/>
          </w:tcPr>
          <w:p w14:paraId="2FD53619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</w:tcPr>
          <w:p w14:paraId="21892DC8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26AE1D30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7F3CE4" w:rsidRPr="00E85777" w14:paraId="62DCED44" w14:textId="77777777" w:rsidTr="006505FA">
        <w:trPr>
          <w:trHeight w:val="216"/>
        </w:trPr>
        <w:tc>
          <w:tcPr>
            <w:tcW w:w="4395" w:type="dxa"/>
            <w:shd w:val="clear" w:color="auto" w:fill="auto"/>
          </w:tcPr>
          <w:p w14:paraId="72E97578" w14:textId="7725E062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425" w:type="dxa"/>
            <w:shd w:val="clear" w:color="auto" w:fill="auto"/>
          </w:tcPr>
          <w:p w14:paraId="014C765C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D65468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auto"/>
          </w:tcPr>
          <w:p w14:paraId="614F1E67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14:paraId="334E42BD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14:paraId="5C632706" w14:textId="77777777" w:rsidR="001533C2" w:rsidRPr="00E85777" w:rsidRDefault="001533C2" w:rsidP="001533C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7F3CE4" w:rsidRPr="00E85777" w14:paraId="4484E3EA" w14:textId="77777777" w:rsidTr="006505FA">
        <w:trPr>
          <w:trHeight w:val="216"/>
        </w:trPr>
        <w:tc>
          <w:tcPr>
            <w:tcW w:w="4395" w:type="dxa"/>
            <w:shd w:val="clear" w:color="auto" w:fill="auto"/>
          </w:tcPr>
          <w:p w14:paraId="50872C9C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CC72D8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02A20C8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5B386E00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EE0CB92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auto"/>
          </w:tcPr>
          <w:p w14:paraId="30EE6426" w14:textId="77777777" w:rsidR="001533C2" w:rsidRPr="00E85777" w:rsidRDefault="001533C2" w:rsidP="001533C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E4" w:rsidRPr="00E85777" w14:paraId="6FD7F18E" w14:textId="77777777" w:rsidTr="006505FA">
        <w:trPr>
          <w:trHeight w:val="216"/>
        </w:trPr>
        <w:tc>
          <w:tcPr>
            <w:tcW w:w="4395" w:type="dxa"/>
            <w:shd w:val="clear" w:color="auto" w:fill="auto"/>
          </w:tcPr>
          <w:p w14:paraId="3928673E" w14:textId="4EA8E68A" w:rsidR="001533C2" w:rsidRPr="00E85777" w:rsidRDefault="001533C2" w:rsidP="001533C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733A2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425" w:type="dxa"/>
            <w:shd w:val="clear" w:color="auto" w:fill="auto"/>
          </w:tcPr>
          <w:p w14:paraId="5E0D8A31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87B5D61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</w:tcPr>
          <w:p w14:paraId="3FBA3B70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6687126C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auto"/>
          </w:tcPr>
          <w:p w14:paraId="66DAB829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3E3EAEAF" w14:textId="77777777" w:rsidTr="006505FA">
        <w:trPr>
          <w:trHeight w:val="77"/>
        </w:trPr>
        <w:tc>
          <w:tcPr>
            <w:tcW w:w="4395" w:type="dxa"/>
            <w:shd w:val="clear" w:color="auto" w:fill="FFFFFF"/>
          </w:tcPr>
          <w:p w14:paraId="5F3CCC6E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Filozofija egzistencije I</w:t>
            </w:r>
          </w:p>
        </w:tc>
        <w:tc>
          <w:tcPr>
            <w:tcW w:w="425" w:type="dxa"/>
            <w:shd w:val="clear" w:color="auto" w:fill="FFFFFF"/>
          </w:tcPr>
          <w:p w14:paraId="2EFA1DED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696B42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shd w:val="clear" w:color="auto" w:fill="FFFFFF"/>
          </w:tcPr>
          <w:p w14:paraId="3571D28C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FFFFFF"/>
          </w:tcPr>
          <w:p w14:paraId="6AA71375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3E00C2D1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Pavao Žitko</w:t>
            </w:r>
          </w:p>
        </w:tc>
      </w:tr>
      <w:tr w:rsidR="007F3CE4" w:rsidRPr="00E85777" w14:paraId="457A9F93" w14:textId="77777777" w:rsidTr="006505FA">
        <w:trPr>
          <w:trHeight w:val="77"/>
        </w:trPr>
        <w:tc>
          <w:tcPr>
            <w:tcW w:w="4395" w:type="dxa"/>
            <w:vAlign w:val="center"/>
          </w:tcPr>
          <w:p w14:paraId="6EC51F0F" w14:textId="713A4F98" w:rsidR="006D5E07" w:rsidRPr="00E85777" w:rsidRDefault="006D5E07" w:rsidP="006D5E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Politička antropologija</w:t>
            </w:r>
          </w:p>
        </w:tc>
        <w:tc>
          <w:tcPr>
            <w:tcW w:w="425" w:type="dxa"/>
            <w:vAlign w:val="center"/>
          </w:tcPr>
          <w:p w14:paraId="1B4576F7" w14:textId="1E9440B8" w:rsidR="00903611" w:rsidRPr="00E85777" w:rsidRDefault="006D5E07" w:rsidP="0098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2F1A697" w14:textId="4A905832" w:rsidR="00903611" w:rsidRPr="00E85777" w:rsidRDefault="00903611" w:rsidP="0098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vAlign w:val="center"/>
          </w:tcPr>
          <w:p w14:paraId="1B90C5ED" w14:textId="7F571367" w:rsidR="00903611" w:rsidRPr="00E85777" w:rsidRDefault="006D5E07" w:rsidP="00981E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vAlign w:val="center"/>
          </w:tcPr>
          <w:p w14:paraId="1C05CB20" w14:textId="2EAD3DDD" w:rsidR="006D5E07" w:rsidRPr="00E85777" w:rsidRDefault="006D5E07" w:rsidP="00981EC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254E3CAE" w14:textId="0A6F1383" w:rsidR="00903611" w:rsidRPr="00E85777" w:rsidRDefault="006D5E07" w:rsidP="006D5E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Zdravko Perić</w:t>
            </w:r>
          </w:p>
        </w:tc>
      </w:tr>
      <w:tr w:rsidR="007F3CE4" w:rsidRPr="00E85777" w14:paraId="7A212C13" w14:textId="77777777" w:rsidTr="006505FA">
        <w:trPr>
          <w:trHeight w:val="77"/>
        </w:trPr>
        <w:tc>
          <w:tcPr>
            <w:tcW w:w="4395" w:type="dxa"/>
            <w:vAlign w:val="center"/>
          </w:tcPr>
          <w:p w14:paraId="4060D5F2" w14:textId="45061588" w:rsidR="006D5E07" w:rsidRPr="00E85777" w:rsidRDefault="006D5E07" w:rsidP="006D5E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Filozofska hermeneutika</w:t>
            </w:r>
          </w:p>
        </w:tc>
        <w:tc>
          <w:tcPr>
            <w:tcW w:w="425" w:type="dxa"/>
            <w:vAlign w:val="center"/>
          </w:tcPr>
          <w:p w14:paraId="5DFC85A5" w14:textId="1574CCBD" w:rsidR="006D5E07" w:rsidRPr="00E85777" w:rsidRDefault="006D5E07" w:rsidP="006D5E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vAlign w:val="center"/>
          </w:tcPr>
          <w:p w14:paraId="3B9FF7E3" w14:textId="3CDF2954" w:rsidR="006D5E07" w:rsidRPr="00E85777" w:rsidRDefault="006D5E07" w:rsidP="006D5E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81" w:type="dxa"/>
            <w:vAlign w:val="center"/>
          </w:tcPr>
          <w:p w14:paraId="02F59D5B" w14:textId="58415DF8" w:rsidR="006D5E07" w:rsidRPr="00E85777" w:rsidRDefault="006D5E07" w:rsidP="006D5E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5" w:type="dxa"/>
            <w:vAlign w:val="center"/>
          </w:tcPr>
          <w:p w14:paraId="23A25007" w14:textId="5EBEE6DB" w:rsidR="006D5E07" w:rsidRPr="00E85777" w:rsidRDefault="006D5E07" w:rsidP="006D5E07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24E4D737" w14:textId="1E98E4C9" w:rsidR="006D5E07" w:rsidRPr="00E85777" w:rsidRDefault="006D5E07" w:rsidP="006D5E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izv. prof. dr. sc. Boško Pešić</w:t>
            </w:r>
          </w:p>
        </w:tc>
      </w:tr>
    </w:tbl>
    <w:p w14:paraId="05C0327D" w14:textId="77777777" w:rsidR="00D467F5" w:rsidRPr="00E85777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686F4B50" w14:textId="77777777" w:rsidR="00EE25FA" w:rsidRPr="00E85777" w:rsidRDefault="00EE25FA" w:rsidP="00EE25FA">
      <w:pPr>
        <w:rPr>
          <w:rFonts w:ascii="Arial" w:eastAsia="Arial" w:hAnsi="Arial" w:cs="Arial"/>
          <w:sz w:val="18"/>
          <w:szCs w:val="18"/>
        </w:rPr>
      </w:pPr>
    </w:p>
    <w:p w14:paraId="10A91A53" w14:textId="184A354E" w:rsidR="00EE25FA" w:rsidRPr="00E85777" w:rsidRDefault="00EE25FA" w:rsidP="00EE25FA">
      <w:pPr>
        <w:ind w:left="1800" w:hanging="1080"/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b/>
          <w:sz w:val="18"/>
          <w:szCs w:val="18"/>
        </w:rPr>
        <w:t>Napomen</w:t>
      </w:r>
      <w:r w:rsidR="00F7314D" w:rsidRPr="00E85777">
        <w:rPr>
          <w:rFonts w:ascii="Arial" w:eastAsia="Arial" w:hAnsi="Arial" w:cs="Arial"/>
          <w:b/>
          <w:sz w:val="18"/>
          <w:szCs w:val="18"/>
        </w:rPr>
        <w:t>e</w:t>
      </w:r>
      <w:r w:rsidRPr="00E85777">
        <w:rPr>
          <w:rFonts w:ascii="Arial" w:eastAsia="Arial" w:hAnsi="Arial" w:cs="Arial"/>
          <w:sz w:val="18"/>
          <w:szCs w:val="18"/>
        </w:rPr>
        <w:t xml:space="preserve">: </w:t>
      </w:r>
    </w:p>
    <w:p w14:paraId="50C87B43" w14:textId="77777777" w:rsidR="00FC5BEE" w:rsidRPr="00E85777" w:rsidRDefault="00FC5BEE" w:rsidP="00EE25FA">
      <w:pPr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26EDB36D" w14:textId="0F9ED973" w:rsidR="00FC5BEE" w:rsidRPr="00E85777" w:rsidRDefault="00FC5BEE" w:rsidP="00FC5BEE">
      <w:pPr>
        <w:ind w:left="709"/>
        <w:jc w:val="both"/>
        <w:rPr>
          <w:rFonts w:ascii="Arial" w:eastAsia="Arial" w:hAnsi="Arial" w:cs="Arial"/>
          <w:sz w:val="16"/>
          <w:szCs w:val="16"/>
          <w:u w:val="single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E85777">
        <w:rPr>
          <w:rFonts w:ascii="Arial" w:eastAsia="Arial" w:hAnsi="Arial" w:cs="Arial"/>
          <w:b/>
          <w:sz w:val="16"/>
          <w:szCs w:val="16"/>
        </w:rPr>
        <w:t>najmanje 14,5 ili 16,5 ECTS bodova</w:t>
      </w:r>
      <w:r w:rsidRPr="00E857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85777">
        <w:rPr>
          <w:rFonts w:ascii="Arial" w:eastAsia="Arial" w:hAnsi="Arial" w:cs="Arial"/>
          <w:b/>
          <w:sz w:val="16"/>
          <w:szCs w:val="16"/>
          <w:u w:val="single"/>
        </w:rPr>
        <w:t>najmanje 30 na razini akademske godine u okviru studija Filozofija</w:t>
      </w:r>
      <w:r w:rsidRPr="00E85777">
        <w:rPr>
          <w:rFonts w:ascii="Arial" w:eastAsia="Arial" w:hAnsi="Arial" w:cs="Arial"/>
          <w:sz w:val="16"/>
          <w:szCs w:val="16"/>
          <w:u w:val="single"/>
        </w:rPr>
        <w:t xml:space="preserve">. </w:t>
      </w:r>
    </w:p>
    <w:p w14:paraId="0809121A" w14:textId="77777777" w:rsidR="00FC5BEE" w:rsidRPr="00E85777" w:rsidRDefault="00FC5BEE" w:rsidP="00FC5BEE">
      <w:pPr>
        <w:ind w:left="709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5F081715" w14:textId="630BC6DB" w:rsidR="00FC5BEE" w:rsidRPr="00E85777" w:rsidRDefault="00FC5BEE" w:rsidP="00FC5BEE">
      <w:pPr>
        <w:ind w:left="709"/>
        <w:jc w:val="both"/>
        <w:rPr>
          <w:rFonts w:ascii="Arial" w:eastAsia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Ako student u zimskom semestru ostvari 14,5 ECTS bodova, u ljetnome mora ostvariti najmanje 1</w:t>
      </w:r>
      <w:r w:rsidR="000E6D81" w:rsidRPr="00E85777">
        <w:rPr>
          <w:rFonts w:ascii="Arial" w:eastAsia="Arial" w:hAnsi="Arial" w:cs="Arial"/>
          <w:b/>
          <w:sz w:val="16"/>
          <w:szCs w:val="16"/>
        </w:rPr>
        <w:t>6</w:t>
      </w:r>
      <w:r w:rsidRPr="00E85777">
        <w:rPr>
          <w:rFonts w:ascii="Arial" w:eastAsia="Arial" w:hAnsi="Arial" w:cs="Arial"/>
          <w:b/>
          <w:sz w:val="16"/>
          <w:szCs w:val="16"/>
        </w:rPr>
        <w:t>,5 ECTS bodova</w:t>
      </w:r>
      <w:r w:rsidR="000E6D81" w:rsidRPr="00E85777">
        <w:rPr>
          <w:rFonts w:ascii="Arial" w:eastAsia="Arial" w:hAnsi="Arial" w:cs="Arial"/>
          <w:b/>
          <w:sz w:val="16"/>
          <w:szCs w:val="16"/>
        </w:rPr>
        <w:t xml:space="preserve"> ili obrnuto</w:t>
      </w:r>
      <w:r w:rsidRPr="00E85777">
        <w:rPr>
          <w:rFonts w:ascii="Arial" w:eastAsia="Arial" w:hAnsi="Arial" w:cs="Arial"/>
          <w:b/>
          <w:sz w:val="16"/>
          <w:szCs w:val="16"/>
        </w:rPr>
        <w:t>.</w:t>
      </w:r>
    </w:p>
    <w:p w14:paraId="6796EFA8" w14:textId="77777777" w:rsidR="004B4B0D" w:rsidRPr="00E85777" w:rsidRDefault="004B4B0D" w:rsidP="000E6D81">
      <w:pPr>
        <w:jc w:val="both"/>
        <w:rPr>
          <w:rFonts w:ascii="Arial" w:eastAsia="Arial" w:hAnsi="Arial" w:cs="Arial"/>
          <w:sz w:val="16"/>
          <w:szCs w:val="16"/>
        </w:rPr>
      </w:pPr>
    </w:p>
    <w:p w14:paraId="2881183C" w14:textId="0986103B" w:rsidR="000E6D81" w:rsidRPr="00E85777" w:rsidRDefault="0047403E" w:rsidP="000E6D81">
      <w:pPr>
        <w:ind w:left="708"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E85777">
        <w:rPr>
          <w:rFonts w:ascii="Arial" w:hAnsi="Arial" w:cs="Arial"/>
          <w:sz w:val="16"/>
          <w:szCs w:val="16"/>
        </w:rPr>
        <w:t xml:space="preserve">Studenti </w:t>
      </w:r>
      <w:r w:rsidRPr="00E85777">
        <w:rPr>
          <w:rFonts w:ascii="Arial" w:hAnsi="Arial" w:cs="Arial"/>
          <w:b/>
          <w:sz w:val="16"/>
          <w:szCs w:val="16"/>
        </w:rPr>
        <w:t xml:space="preserve">kombinacije </w:t>
      </w:r>
      <w:r w:rsidRPr="00E85777">
        <w:rPr>
          <w:rFonts w:ascii="Arial" w:hAnsi="Arial" w:cs="Arial"/>
          <w:b/>
          <w:sz w:val="16"/>
          <w:szCs w:val="16"/>
          <w:u w:val="single"/>
        </w:rPr>
        <w:t>Filozofija – Engleski jezik i književnost</w:t>
      </w:r>
      <w:r w:rsidRPr="00E85777">
        <w:rPr>
          <w:rFonts w:ascii="Arial" w:hAnsi="Arial" w:cs="Arial"/>
          <w:sz w:val="16"/>
          <w:szCs w:val="16"/>
        </w:rPr>
        <w:t xml:space="preserve"> ne upisuju</w:t>
      </w:r>
      <w:r w:rsidRPr="00E85777">
        <w:rPr>
          <w:rFonts w:ascii="Arial" w:hAnsi="Arial" w:cs="Arial"/>
          <w:spacing w:val="-3"/>
          <w:sz w:val="16"/>
          <w:szCs w:val="16"/>
        </w:rPr>
        <w:t xml:space="preserve"> strani jezik, već </w:t>
      </w:r>
      <w:r w:rsidRPr="00E85777">
        <w:rPr>
          <w:rFonts w:ascii="Arial" w:hAnsi="Arial" w:cs="Arial"/>
          <w:b/>
          <w:spacing w:val="-3"/>
          <w:sz w:val="16"/>
          <w:szCs w:val="16"/>
        </w:rPr>
        <w:t xml:space="preserve">upisuju </w:t>
      </w:r>
      <w:r w:rsidR="004B4B0D" w:rsidRPr="00E85777">
        <w:rPr>
          <w:rFonts w:ascii="Arial" w:hAnsi="Arial" w:cs="Arial"/>
          <w:b/>
          <w:spacing w:val="-3"/>
          <w:sz w:val="16"/>
          <w:szCs w:val="16"/>
        </w:rPr>
        <w:t xml:space="preserve">najmanje dva </w:t>
      </w:r>
      <w:r w:rsidRPr="00E85777">
        <w:rPr>
          <w:rFonts w:ascii="Arial" w:hAnsi="Arial" w:cs="Arial"/>
          <w:b/>
          <w:spacing w:val="-3"/>
          <w:sz w:val="16"/>
          <w:szCs w:val="16"/>
        </w:rPr>
        <w:t>izborn</w:t>
      </w:r>
      <w:r w:rsidR="00CA2E12" w:rsidRPr="00E85777">
        <w:rPr>
          <w:rFonts w:ascii="Arial" w:hAnsi="Arial" w:cs="Arial"/>
          <w:b/>
          <w:spacing w:val="-3"/>
          <w:sz w:val="16"/>
          <w:szCs w:val="16"/>
        </w:rPr>
        <w:t>a</w:t>
      </w:r>
      <w:r w:rsidRPr="00E85777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3733A2" w:rsidRPr="00E85777">
        <w:rPr>
          <w:rFonts w:ascii="Arial" w:hAnsi="Arial" w:cs="Arial"/>
          <w:b/>
          <w:spacing w:val="-3"/>
          <w:sz w:val="16"/>
          <w:szCs w:val="16"/>
        </w:rPr>
        <w:t>kolegija</w:t>
      </w:r>
      <w:r w:rsidRPr="00E85777">
        <w:rPr>
          <w:rFonts w:ascii="Arial" w:hAnsi="Arial" w:cs="Arial"/>
          <w:b/>
          <w:spacing w:val="-3"/>
          <w:sz w:val="16"/>
          <w:szCs w:val="16"/>
        </w:rPr>
        <w:t xml:space="preserve"> iz studija Filozofij</w:t>
      </w:r>
      <w:r w:rsidR="0015791B" w:rsidRPr="00E85777">
        <w:rPr>
          <w:rFonts w:ascii="Arial" w:hAnsi="Arial" w:cs="Arial"/>
          <w:b/>
          <w:spacing w:val="-3"/>
          <w:sz w:val="16"/>
          <w:szCs w:val="16"/>
        </w:rPr>
        <w:t>a</w:t>
      </w:r>
      <w:r w:rsidR="00CA2E12" w:rsidRPr="00E85777">
        <w:rPr>
          <w:rFonts w:ascii="Arial" w:hAnsi="Arial" w:cs="Arial"/>
          <w:b/>
          <w:spacing w:val="-3"/>
          <w:sz w:val="16"/>
          <w:szCs w:val="16"/>
        </w:rPr>
        <w:t xml:space="preserve">, čime ostvaruju </w:t>
      </w:r>
      <w:r w:rsidR="000E6D81" w:rsidRPr="00E85777">
        <w:rPr>
          <w:rFonts w:ascii="Arial" w:hAnsi="Arial" w:cs="Arial"/>
          <w:b/>
          <w:spacing w:val="-3"/>
          <w:sz w:val="16"/>
          <w:szCs w:val="16"/>
        </w:rPr>
        <w:t xml:space="preserve">najmanje </w:t>
      </w:r>
      <w:r w:rsidR="00CA2E12" w:rsidRPr="00E85777">
        <w:rPr>
          <w:rFonts w:ascii="Arial" w:hAnsi="Arial" w:cs="Arial"/>
          <w:b/>
          <w:spacing w:val="-3"/>
          <w:sz w:val="16"/>
          <w:szCs w:val="16"/>
        </w:rPr>
        <w:t>13,5 ECTS bodova</w:t>
      </w:r>
      <w:r w:rsidRPr="00E85777">
        <w:rPr>
          <w:rFonts w:ascii="Arial" w:hAnsi="Arial" w:cs="Arial"/>
          <w:b/>
          <w:spacing w:val="-3"/>
          <w:sz w:val="16"/>
          <w:szCs w:val="16"/>
        </w:rPr>
        <w:t>.</w:t>
      </w:r>
      <w:r w:rsidR="000E6D81" w:rsidRPr="00E85777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0E6D81" w:rsidRPr="00E85777">
        <w:rPr>
          <w:rFonts w:ascii="Arial" w:eastAsia="Arial" w:hAnsi="Arial" w:cs="Arial"/>
          <w:b/>
          <w:sz w:val="16"/>
          <w:szCs w:val="16"/>
        </w:rPr>
        <w:t>Ako student ove kombinacije u zimskom semestru ostvari 13,5 ECTS bodova, u ljetnome mora ostvariti najmanje 16,5 ECTS bodova.</w:t>
      </w:r>
      <w:r w:rsidR="008904D4" w:rsidRPr="00E85777">
        <w:rPr>
          <w:rFonts w:ascii="Arial" w:eastAsia="Arial" w:hAnsi="Arial" w:cs="Arial"/>
          <w:b/>
          <w:sz w:val="16"/>
          <w:szCs w:val="16"/>
        </w:rPr>
        <w:t xml:space="preserve"> Student ove kombinacije može ostvariti najviše 15,5 ECTS bodova u zimskom semestru.</w:t>
      </w:r>
    </w:p>
    <w:p w14:paraId="34975200" w14:textId="77777777" w:rsidR="004B4B0D" w:rsidRPr="00E85777" w:rsidRDefault="004B4B0D" w:rsidP="000E6D81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07EF663B" w14:textId="6741C90D" w:rsidR="000E6D81" w:rsidRPr="00E85777" w:rsidRDefault="000E6D81" w:rsidP="000E6D81">
      <w:pPr>
        <w:ind w:left="720"/>
        <w:jc w:val="both"/>
        <w:rPr>
          <w:rFonts w:ascii="Arial" w:eastAsia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ECTS bodovi TZK-a i stranih jezika dijele se na dva studija</w:t>
      </w:r>
      <w:r w:rsidRPr="00E85777">
        <w:rPr>
          <w:rFonts w:ascii="Arial" w:eastAsia="Arial" w:hAnsi="Arial" w:cs="Arial"/>
          <w:sz w:val="16"/>
          <w:szCs w:val="16"/>
        </w:rPr>
        <w:t xml:space="preserve">, 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odnosno svaki studij dobiva 1 ECTS iz nastave stranog jezika </w:t>
      </w:r>
      <w:bookmarkStart w:id="3" w:name="_Hlk139193263"/>
      <w:r w:rsidRPr="00E85777">
        <w:rPr>
          <w:rFonts w:ascii="Arial" w:eastAsia="Arial" w:hAnsi="Arial" w:cs="Arial"/>
          <w:b/>
          <w:sz w:val="16"/>
          <w:szCs w:val="16"/>
        </w:rPr>
        <w:t xml:space="preserve">(osim u kombinaciji s Engleskim jezikom i književnosti) </w:t>
      </w:r>
      <w:bookmarkEnd w:id="3"/>
      <w:r w:rsidRPr="00E85777">
        <w:rPr>
          <w:rFonts w:ascii="Arial" w:eastAsia="Arial" w:hAnsi="Arial" w:cs="Arial"/>
          <w:b/>
          <w:sz w:val="16"/>
          <w:szCs w:val="16"/>
        </w:rPr>
        <w:t>i 0,5 ECTS boda iz nastave TZK-a.</w:t>
      </w:r>
    </w:p>
    <w:p w14:paraId="395DA0C1" w14:textId="77777777" w:rsidR="00D467F5" w:rsidRPr="00E85777" w:rsidRDefault="00D467F5" w:rsidP="002A3EC3">
      <w:pPr>
        <w:rPr>
          <w:rFonts w:ascii="Arial" w:eastAsia="Arial" w:hAnsi="Arial" w:cs="Arial"/>
          <w:b/>
          <w:sz w:val="20"/>
          <w:szCs w:val="20"/>
        </w:rPr>
      </w:pPr>
    </w:p>
    <w:p w14:paraId="57ECE08E" w14:textId="77777777" w:rsidR="00D467F5" w:rsidRPr="00E85777" w:rsidRDefault="00D467F5">
      <w:pPr>
        <w:rPr>
          <w:rFonts w:ascii="Arial" w:eastAsia="Arial" w:hAnsi="Arial" w:cs="Arial"/>
          <w:sz w:val="20"/>
          <w:szCs w:val="20"/>
        </w:rPr>
      </w:pPr>
    </w:p>
    <w:p w14:paraId="356F9CA0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85777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15D87554" w14:textId="77777777" w:rsidR="00D467F5" w:rsidRPr="00E85777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4395"/>
        <w:gridCol w:w="426"/>
        <w:gridCol w:w="424"/>
        <w:gridCol w:w="424"/>
        <w:gridCol w:w="851"/>
        <w:gridCol w:w="3684"/>
      </w:tblGrid>
      <w:tr w:rsidR="007F3CE4" w:rsidRPr="00E85777" w14:paraId="1C4D7538" w14:textId="77777777" w:rsidTr="007A5DB1">
        <w:tc>
          <w:tcPr>
            <w:tcW w:w="4395" w:type="dxa"/>
            <w:shd w:val="clear" w:color="auto" w:fill="auto"/>
            <w:vAlign w:val="center"/>
          </w:tcPr>
          <w:p w14:paraId="2C19CAC5" w14:textId="02A3BB04" w:rsidR="00D467F5" w:rsidRPr="00E85777" w:rsidRDefault="0058757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7484A455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136A2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6B9B21B" w14:textId="77777777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1CF273B4" w14:textId="468F4598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587571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7F3CE4" w:rsidRPr="00E85777" w14:paraId="5726593B" w14:textId="77777777" w:rsidTr="007A5DB1">
        <w:tc>
          <w:tcPr>
            <w:tcW w:w="4395" w:type="dxa"/>
            <w:shd w:val="clear" w:color="auto" w:fill="auto"/>
          </w:tcPr>
          <w:p w14:paraId="62969AFE" w14:textId="77777777" w:rsidR="00D467F5" w:rsidRPr="00E85777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C4DE36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14:paraId="098D9297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424" w:type="dxa"/>
            <w:shd w:val="clear" w:color="auto" w:fill="auto"/>
          </w:tcPr>
          <w:p w14:paraId="173D5D96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283BF5D9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1F533BB5" w14:textId="77777777" w:rsidR="00D467F5" w:rsidRPr="00E85777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CE4" w:rsidRPr="00E85777" w14:paraId="62D030A3" w14:textId="77777777" w:rsidTr="007A5DB1">
        <w:tc>
          <w:tcPr>
            <w:tcW w:w="4395" w:type="dxa"/>
            <w:shd w:val="clear" w:color="auto" w:fill="FFFFFF"/>
          </w:tcPr>
          <w:p w14:paraId="753A1B66" w14:textId="144FCC6A" w:rsidR="00D0549C" w:rsidRPr="00E85777" w:rsidRDefault="00D0549C" w:rsidP="00EA515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Ontologija </w:t>
            </w:r>
          </w:p>
        </w:tc>
        <w:tc>
          <w:tcPr>
            <w:tcW w:w="426" w:type="dxa"/>
            <w:shd w:val="clear" w:color="auto" w:fill="FFFFFF"/>
          </w:tcPr>
          <w:p w14:paraId="513A18A2" w14:textId="094AC40D" w:rsidR="00E1033C" w:rsidRPr="00E85777" w:rsidRDefault="00D0549C" w:rsidP="00EA51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3CCFCD01" w14:textId="2EBC4FB6" w:rsidR="00E1033C" w:rsidRPr="00E85777" w:rsidRDefault="00D0549C" w:rsidP="00EA51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0AF86427" w14:textId="74A9C0EB" w:rsidR="00E1033C" w:rsidRPr="00E85777" w:rsidRDefault="00E1033C" w:rsidP="0096098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626D5E6" w14:textId="7DCCA1DC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4AE8DF6D" w14:textId="4F151CF1" w:rsidR="00E1033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Boško Pešić</w:t>
            </w:r>
          </w:p>
        </w:tc>
      </w:tr>
      <w:tr w:rsidR="007F3CE4" w:rsidRPr="00E85777" w14:paraId="4165F433" w14:textId="77777777" w:rsidTr="007A5DB1">
        <w:tc>
          <w:tcPr>
            <w:tcW w:w="4395" w:type="dxa"/>
            <w:shd w:val="clear" w:color="auto" w:fill="FFFFFF"/>
          </w:tcPr>
          <w:p w14:paraId="67E6C776" w14:textId="409905C0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Povijest hrvatske filozofije</w:t>
            </w:r>
          </w:p>
        </w:tc>
        <w:tc>
          <w:tcPr>
            <w:tcW w:w="426" w:type="dxa"/>
            <w:shd w:val="clear" w:color="auto" w:fill="FFFFFF"/>
          </w:tcPr>
          <w:p w14:paraId="1B7EE970" w14:textId="14D1811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6ECE32EB" w14:textId="1BD8994F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77845B47" w14:textId="061CC06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BAEA104" w14:textId="65031CAD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6563D16B" w14:textId="3B1F8031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</w:tc>
      </w:tr>
      <w:tr w:rsidR="007F3CE4" w:rsidRPr="00E85777" w14:paraId="755BF8D4" w14:textId="77777777" w:rsidTr="007A5DB1">
        <w:tc>
          <w:tcPr>
            <w:tcW w:w="4395" w:type="dxa"/>
            <w:shd w:val="clear" w:color="auto" w:fill="FFFFFF"/>
          </w:tcPr>
          <w:p w14:paraId="7F562BCE" w14:textId="5EE7F89B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Epistemologija</w:t>
            </w:r>
          </w:p>
        </w:tc>
        <w:tc>
          <w:tcPr>
            <w:tcW w:w="426" w:type="dxa"/>
            <w:shd w:val="clear" w:color="auto" w:fill="FFFFFF"/>
          </w:tcPr>
          <w:p w14:paraId="04393B23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89F0CE7" w14:textId="229E659D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31ACFED8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B642FEF" w14:textId="54B970E5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692CE585" w14:textId="77777777" w:rsidR="001533C2" w:rsidRPr="00E85777" w:rsidRDefault="001533C2" w:rsidP="001533C2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857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</w:p>
          <w:p w14:paraId="6E3836C1" w14:textId="7A6E0178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D998751" w14:textId="693B56D9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247F9F38" w14:textId="77777777" w:rsidR="001533C2" w:rsidRPr="00E85777" w:rsidRDefault="001533C2" w:rsidP="001533C2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doc. dr. sc. Pavao Žitko</w:t>
            </w:r>
          </w:p>
          <w:p w14:paraId="5AF147CA" w14:textId="2CFAB8F7" w:rsidR="001533C2" w:rsidRPr="00E85777" w:rsidRDefault="00E87E2E" w:rsidP="001533C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 xml:space="preserve">dr. sc. Mislav Uzunić, </w:t>
            </w:r>
            <w:r w:rsidR="00981EC2" w:rsidRPr="00E85777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="00135FF1" w:rsidRPr="00E857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85777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7F3CE4" w:rsidRPr="00E85777" w14:paraId="0A98F5FF" w14:textId="77777777" w:rsidTr="007A5DB1">
        <w:tc>
          <w:tcPr>
            <w:tcW w:w="4395" w:type="dxa"/>
            <w:shd w:val="clear" w:color="auto" w:fill="FFFFFF"/>
          </w:tcPr>
          <w:p w14:paraId="6465E529" w14:textId="77777777" w:rsidR="001533C2" w:rsidRPr="00E85777" w:rsidRDefault="001533C2" w:rsidP="001533C2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6" w:type="dxa"/>
            <w:shd w:val="clear" w:color="auto" w:fill="FFFFFF"/>
          </w:tcPr>
          <w:p w14:paraId="34153162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/>
          </w:tcPr>
          <w:p w14:paraId="2C144E20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/>
          </w:tcPr>
          <w:p w14:paraId="2205ED1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5864EEBB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FFFFFF"/>
          </w:tcPr>
          <w:p w14:paraId="33276D4D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77F18269" w14:textId="77777777" w:rsidTr="007A5DB1">
        <w:tc>
          <w:tcPr>
            <w:tcW w:w="4395" w:type="dxa"/>
            <w:shd w:val="clear" w:color="auto" w:fill="FFFFFF"/>
          </w:tcPr>
          <w:p w14:paraId="2921F501" w14:textId="4BEBD335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Engleski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14:paraId="16C0F82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03FC2937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7BC5D5EE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FACF91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59DC6A93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7F3CE4" w:rsidRPr="00E85777" w14:paraId="45A2F951" w14:textId="77777777" w:rsidTr="007A5DB1">
        <w:tc>
          <w:tcPr>
            <w:tcW w:w="4395" w:type="dxa"/>
            <w:shd w:val="clear" w:color="auto" w:fill="FFFFFF"/>
          </w:tcPr>
          <w:p w14:paraId="0724DD66" w14:textId="1110813B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Njemački za humanističke i društvene znanosti </w:t>
            </w:r>
            <w:r w:rsidR="00BE2BFA" w:rsidRPr="00E8577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FFFFFF"/>
          </w:tcPr>
          <w:p w14:paraId="2C4E5139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538EAFE7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23FF139A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0B9FB6E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0938084C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7F3CE4" w:rsidRPr="00E85777" w14:paraId="5D9C3155" w14:textId="77777777" w:rsidTr="007A5DB1">
        <w:tc>
          <w:tcPr>
            <w:tcW w:w="4395" w:type="dxa"/>
            <w:shd w:val="clear" w:color="auto" w:fill="auto"/>
          </w:tcPr>
          <w:p w14:paraId="18436AA0" w14:textId="6C1CF96D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426" w:type="dxa"/>
            <w:shd w:val="clear" w:color="auto" w:fill="auto"/>
          </w:tcPr>
          <w:p w14:paraId="6D5E3990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2D3476A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14:paraId="0E67A253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CB0473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14:paraId="5F766F64" w14:textId="77777777" w:rsidR="001533C2" w:rsidRPr="00E85777" w:rsidRDefault="001533C2" w:rsidP="001533C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Željko Beissmann, viši predavač</w:t>
            </w:r>
          </w:p>
        </w:tc>
      </w:tr>
      <w:tr w:rsidR="007F3CE4" w:rsidRPr="00E85777" w14:paraId="26A35380" w14:textId="77777777" w:rsidTr="007A5DB1">
        <w:tc>
          <w:tcPr>
            <w:tcW w:w="4395" w:type="dxa"/>
            <w:shd w:val="clear" w:color="auto" w:fill="auto"/>
          </w:tcPr>
          <w:p w14:paraId="4C1D7A32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1E5B4B8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0452C78C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6BDEB05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EEE229D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14:paraId="40B2CE5B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0D6E1B67" w14:textId="77777777" w:rsidTr="007A5DB1">
        <w:tc>
          <w:tcPr>
            <w:tcW w:w="4395" w:type="dxa"/>
            <w:shd w:val="clear" w:color="auto" w:fill="auto"/>
          </w:tcPr>
          <w:p w14:paraId="62C71231" w14:textId="030E7BBD" w:rsidR="001533C2" w:rsidRPr="00E85777" w:rsidRDefault="001533C2" w:rsidP="001533C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733A2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426" w:type="dxa"/>
            <w:shd w:val="clear" w:color="auto" w:fill="auto"/>
          </w:tcPr>
          <w:p w14:paraId="0A11C097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66160BB6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6CC416C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4F6B330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14:paraId="57450217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7D3446BE" w14:textId="77777777" w:rsidTr="007A5DB1">
        <w:tc>
          <w:tcPr>
            <w:tcW w:w="4395" w:type="dxa"/>
            <w:shd w:val="clear" w:color="auto" w:fill="FFFFFF"/>
          </w:tcPr>
          <w:p w14:paraId="541DF93C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Filozofija religije</w:t>
            </w:r>
          </w:p>
        </w:tc>
        <w:tc>
          <w:tcPr>
            <w:tcW w:w="426" w:type="dxa"/>
            <w:shd w:val="clear" w:color="auto" w:fill="FFFFFF"/>
          </w:tcPr>
          <w:p w14:paraId="1CEF6331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26BD13F6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3EB390F2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09CC5FD2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84" w:type="dxa"/>
            <w:shd w:val="clear" w:color="auto" w:fill="FFFFFF"/>
          </w:tcPr>
          <w:p w14:paraId="0084AED8" w14:textId="5C55FE8A" w:rsidR="001533C2" w:rsidRPr="00E85777" w:rsidRDefault="0077280E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prof. dr. sc. Željko Senković</w:t>
            </w: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F3CE4" w:rsidRPr="00E85777" w14:paraId="2619BEE9" w14:textId="77777777" w:rsidTr="007A5DB1">
        <w:trPr>
          <w:trHeight w:val="289"/>
        </w:trPr>
        <w:tc>
          <w:tcPr>
            <w:tcW w:w="4395" w:type="dxa"/>
            <w:shd w:val="clear" w:color="auto" w:fill="FFFFFF"/>
          </w:tcPr>
          <w:p w14:paraId="133D4E42" w14:textId="491A8CEA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Osnove kritičkog mišljenja: Od kriticizma do biopolitičke teorije</w:t>
            </w:r>
          </w:p>
        </w:tc>
        <w:tc>
          <w:tcPr>
            <w:tcW w:w="426" w:type="dxa"/>
            <w:shd w:val="clear" w:color="auto" w:fill="FFFFFF"/>
          </w:tcPr>
          <w:p w14:paraId="31EFF0E6" w14:textId="1A9CB7B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5CF986DD" w14:textId="09409EA2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6BB7A7EC" w14:textId="0F125458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7FB1E831" w14:textId="4D3A5CE1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84" w:type="dxa"/>
            <w:shd w:val="clear" w:color="auto" w:fill="FFFFFF"/>
          </w:tcPr>
          <w:p w14:paraId="67258986" w14:textId="20F19249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prof. dr. sc. Marijan Krivak </w:t>
            </w:r>
          </w:p>
        </w:tc>
      </w:tr>
      <w:tr w:rsidR="007F3CE4" w:rsidRPr="00E85777" w14:paraId="7225D2D5" w14:textId="77777777" w:rsidTr="007A5DB1">
        <w:trPr>
          <w:trHeight w:val="289"/>
        </w:trPr>
        <w:tc>
          <w:tcPr>
            <w:tcW w:w="4395" w:type="dxa"/>
            <w:shd w:val="clear" w:color="auto" w:fill="FFFFFF"/>
          </w:tcPr>
          <w:p w14:paraId="598AE2A8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Filozofija egzistencije II</w:t>
            </w:r>
          </w:p>
        </w:tc>
        <w:tc>
          <w:tcPr>
            <w:tcW w:w="426" w:type="dxa"/>
            <w:shd w:val="clear" w:color="auto" w:fill="FFFFFF"/>
          </w:tcPr>
          <w:p w14:paraId="11D35C2B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799858C3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58F73327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E724E84" w14:textId="77777777" w:rsidR="001533C2" w:rsidRPr="00E85777" w:rsidRDefault="001533C2" w:rsidP="001533C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45088011" w14:textId="77777777" w:rsidR="001533C2" w:rsidRPr="00E85777" w:rsidRDefault="001533C2" w:rsidP="001533C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Pavao Žitko</w:t>
            </w:r>
          </w:p>
        </w:tc>
      </w:tr>
    </w:tbl>
    <w:p w14:paraId="5AF93627" w14:textId="77777777" w:rsidR="00D467F5" w:rsidRPr="00E85777" w:rsidRDefault="00D467F5">
      <w:pPr>
        <w:rPr>
          <w:rFonts w:ascii="Arial" w:eastAsia="Arial" w:hAnsi="Arial" w:cs="Arial"/>
          <w:sz w:val="18"/>
          <w:szCs w:val="18"/>
        </w:rPr>
      </w:pPr>
    </w:p>
    <w:p w14:paraId="259F6583" w14:textId="021300B4" w:rsidR="00D467F5" w:rsidRPr="00E85777" w:rsidRDefault="00A63A33" w:rsidP="00F7314D">
      <w:pPr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b/>
          <w:sz w:val="18"/>
          <w:szCs w:val="18"/>
        </w:rPr>
        <w:t>Napomen</w:t>
      </w:r>
      <w:r w:rsidR="00F7314D" w:rsidRPr="00E85777">
        <w:rPr>
          <w:rFonts w:ascii="Arial" w:eastAsia="Arial" w:hAnsi="Arial" w:cs="Arial"/>
          <w:b/>
          <w:sz w:val="18"/>
          <w:szCs w:val="18"/>
        </w:rPr>
        <w:t>e</w:t>
      </w:r>
      <w:r w:rsidRPr="00E85777">
        <w:rPr>
          <w:rFonts w:ascii="Arial" w:eastAsia="Arial" w:hAnsi="Arial" w:cs="Arial"/>
          <w:sz w:val="18"/>
          <w:szCs w:val="18"/>
        </w:rPr>
        <w:t xml:space="preserve">: </w:t>
      </w:r>
    </w:p>
    <w:p w14:paraId="06047727" w14:textId="77777777" w:rsidR="000E6D81" w:rsidRPr="00E85777" w:rsidRDefault="000E6D81" w:rsidP="000E6D81">
      <w:pPr>
        <w:jc w:val="both"/>
        <w:rPr>
          <w:rFonts w:ascii="Arial" w:eastAsia="Arial" w:hAnsi="Arial" w:cs="Arial"/>
          <w:sz w:val="16"/>
          <w:szCs w:val="16"/>
        </w:rPr>
      </w:pPr>
    </w:p>
    <w:p w14:paraId="3C3C42A3" w14:textId="5859BF15" w:rsidR="000E6D81" w:rsidRPr="00E85777" w:rsidRDefault="000E6D81" w:rsidP="000E6D81">
      <w:pPr>
        <w:jc w:val="both"/>
        <w:rPr>
          <w:rFonts w:ascii="Arial" w:eastAsia="Arial" w:hAnsi="Arial" w:cs="Arial"/>
          <w:sz w:val="16"/>
          <w:szCs w:val="16"/>
          <w:u w:val="single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E85777">
        <w:rPr>
          <w:rFonts w:ascii="Arial" w:eastAsia="Arial" w:hAnsi="Arial" w:cs="Arial"/>
          <w:b/>
          <w:sz w:val="16"/>
          <w:szCs w:val="16"/>
        </w:rPr>
        <w:t>najmanje 14,5 ili 16,5 ECTS bodova</w:t>
      </w:r>
      <w:r w:rsidRPr="00E857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85777">
        <w:rPr>
          <w:rFonts w:ascii="Arial" w:eastAsia="Arial" w:hAnsi="Arial" w:cs="Arial"/>
          <w:b/>
          <w:sz w:val="16"/>
          <w:szCs w:val="16"/>
          <w:u w:val="single"/>
        </w:rPr>
        <w:t>najmanje 30 na razini akademske godine u okviru studija Filozofija</w:t>
      </w:r>
      <w:r w:rsidRPr="00E85777">
        <w:rPr>
          <w:rFonts w:ascii="Arial" w:eastAsia="Arial" w:hAnsi="Arial" w:cs="Arial"/>
          <w:sz w:val="16"/>
          <w:szCs w:val="16"/>
          <w:u w:val="single"/>
        </w:rPr>
        <w:t xml:space="preserve">. </w:t>
      </w:r>
    </w:p>
    <w:p w14:paraId="040F41BE" w14:textId="77777777" w:rsidR="000E6D81" w:rsidRPr="00E85777" w:rsidRDefault="000E6D81" w:rsidP="000E6D81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06B4A1AF" w14:textId="3DF20C75" w:rsidR="000E6D81" w:rsidRPr="00E85777" w:rsidRDefault="000E6D81" w:rsidP="000E6D81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Ako je student u zimskom semestru ostvario 14,5 ECTS bodova, u ljetnome mora ostvariti najmanje 16,5 ECTS bodova ili obrnuto.</w:t>
      </w:r>
    </w:p>
    <w:p w14:paraId="2E0EA2C1" w14:textId="77777777" w:rsidR="000E6D81" w:rsidRPr="00E85777" w:rsidRDefault="000E6D81" w:rsidP="00F7314D">
      <w:pPr>
        <w:rPr>
          <w:rFonts w:ascii="Arial" w:eastAsia="Arial" w:hAnsi="Arial" w:cs="Arial"/>
          <w:sz w:val="18"/>
          <w:szCs w:val="18"/>
        </w:rPr>
      </w:pPr>
    </w:p>
    <w:p w14:paraId="5FFD4A8F" w14:textId="346D7F38" w:rsidR="008904D4" w:rsidRPr="00E85777" w:rsidRDefault="0015791B" w:rsidP="00A54CA8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E85777">
        <w:rPr>
          <w:rFonts w:ascii="Arial" w:hAnsi="Arial" w:cs="Arial"/>
          <w:sz w:val="16"/>
          <w:szCs w:val="16"/>
        </w:rPr>
        <w:t xml:space="preserve">Studenti </w:t>
      </w:r>
      <w:r w:rsidRPr="00E85777">
        <w:rPr>
          <w:rFonts w:ascii="Arial" w:hAnsi="Arial" w:cs="Arial"/>
          <w:b/>
          <w:sz w:val="16"/>
          <w:szCs w:val="16"/>
        </w:rPr>
        <w:t xml:space="preserve">kombinacije </w:t>
      </w:r>
      <w:r w:rsidRPr="00E85777">
        <w:rPr>
          <w:rFonts w:ascii="Arial" w:hAnsi="Arial" w:cs="Arial"/>
          <w:b/>
          <w:sz w:val="16"/>
          <w:szCs w:val="16"/>
          <w:u w:val="single"/>
        </w:rPr>
        <w:t>Filozofija – Engleski jezik i književnost</w:t>
      </w:r>
      <w:r w:rsidRPr="00E85777">
        <w:rPr>
          <w:rFonts w:ascii="Arial" w:hAnsi="Arial" w:cs="Arial"/>
          <w:sz w:val="16"/>
          <w:szCs w:val="16"/>
        </w:rPr>
        <w:t xml:space="preserve"> ne upisuju</w:t>
      </w:r>
      <w:r w:rsidRPr="00E85777">
        <w:rPr>
          <w:rFonts w:ascii="Arial" w:hAnsi="Arial" w:cs="Arial"/>
          <w:spacing w:val="-3"/>
          <w:sz w:val="16"/>
          <w:szCs w:val="16"/>
        </w:rPr>
        <w:t xml:space="preserve"> strani jezik, već upisuju izborne </w:t>
      </w:r>
      <w:r w:rsidR="003733A2" w:rsidRPr="00E85777">
        <w:rPr>
          <w:rFonts w:ascii="Arial" w:hAnsi="Arial" w:cs="Arial"/>
          <w:spacing w:val="-3"/>
          <w:sz w:val="16"/>
          <w:szCs w:val="16"/>
        </w:rPr>
        <w:t>kolegije</w:t>
      </w:r>
      <w:r w:rsidRPr="00E85777">
        <w:rPr>
          <w:rFonts w:ascii="Arial" w:hAnsi="Arial" w:cs="Arial"/>
          <w:spacing w:val="-3"/>
          <w:sz w:val="16"/>
          <w:szCs w:val="16"/>
        </w:rPr>
        <w:t xml:space="preserve"> iz studija Filozofije</w:t>
      </w:r>
      <w:r w:rsidR="008904D4" w:rsidRPr="00E85777">
        <w:rPr>
          <w:rFonts w:ascii="Arial" w:hAnsi="Arial" w:cs="Arial"/>
          <w:spacing w:val="-3"/>
          <w:sz w:val="16"/>
          <w:szCs w:val="16"/>
        </w:rPr>
        <w:t xml:space="preserve"> </w:t>
      </w:r>
      <w:r w:rsidR="008904D4" w:rsidRPr="00E85777">
        <w:rPr>
          <w:rFonts w:ascii="Arial" w:hAnsi="Arial" w:cs="Arial"/>
          <w:b/>
          <w:spacing w:val="-3"/>
          <w:sz w:val="16"/>
          <w:szCs w:val="16"/>
        </w:rPr>
        <w:t>ovisno o ostvarenom broju ECTS bodova u zimskom semestru</w:t>
      </w:r>
      <w:r w:rsidR="00F7314D" w:rsidRPr="00E85777">
        <w:rPr>
          <w:rFonts w:ascii="Arial" w:hAnsi="Arial" w:cs="Arial"/>
          <w:spacing w:val="-3"/>
          <w:sz w:val="16"/>
          <w:szCs w:val="16"/>
        </w:rPr>
        <w:t xml:space="preserve">, kako bi </w:t>
      </w:r>
      <w:r w:rsidR="00F7314D" w:rsidRPr="00E85777">
        <w:rPr>
          <w:rFonts w:ascii="Arial" w:hAnsi="Arial" w:cs="Arial"/>
          <w:b/>
          <w:spacing w:val="-3"/>
          <w:sz w:val="16"/>
          <w:szCs w:val="16"/>
          <w:u w:val="single"/>
        </w:rPr>
        <w:t>na razini godine ostvarili</w:t>
      </w:r>
      <w:r w:rsidR="008904D4" w:rsidRPr="00E8577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 najmanje</w:t>
      </w:r>
      <w:r w:rsidR="00F7314D" w:rsidRPr="00E85777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 30 ECTS bodova</w:t>
      </w:r>
      <w:r w:rsidRPr="00E85777">
        <w:rPr>
          <w:rFonts w:ascii="Arial" w:hAnsi="Arial" w:cs="Arial"/>
          <w:b/>
          <w:spacing w:val="-3"/>
          <w:sz w:val="16"/>
          <w:szCs w:val="16"/>
        </w:rPr>
        <w:t>.</w:t>
      </w:r>
    </w:p>
    <w:p w14:paraId="52EB64ED" w14:textId="77777777" w:rsidR="000E6D81" w:rsidRPr="00E85777" w:rsidRDefault="000E6D81" w:rsidP="000E6D81">
      <w:pPr>
        <w:jc w:val="both"/>
        <w:rPr>
          <w:rFonts w:ascii="Arial" w:eastAsia="Arial" w:hAnsi="Arial" w:cs="Arial"/>
          <w:sz w:val="16"/>
          <w:szCs w:val="16"/>
        </w:rPr>
      </w:pPr>
    </w:p>
    <w:p w14:paraId="2B8BC7E4" w14:textId="08EDD71D" w:rsidR="000E6D81" w:rsidRPr="00E85777" w:rsidRDefault="000E6D81" w:rsidP="000E6D81">
      <w:pPr>
        <w:jc w:val="both"/>
        <w:rPr>
          <w:rFonts w:ascii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ECTS bodovi TZK-a i stranih jezika dijele se na dva studija, odnosno svaki studij dobiva 1 ECTS iz nastave stranog jezika</w:t>
      </w:r>
      <w:r w:rsidR="008904D4" w:rsidRPr="00E85777">
        <w:rPr>
          <w:rFonts w:ascii="Arial" w:eastAsia="Arial" w:hAnsi="Arial" w:cs="Arial"/>
          <w:b/>
          <w:sz w:val="16"/>
          <w:szCs w:val="16"/>
        </w:rPr>
        <w:t xml:space="preserve"> (osim u kombinaciji s Engleskim jezikom i književnosti)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i 0,5 ECTS boda iz nastave TZK-a.</w:t>
      </w:r>
      <w:r w:rsidRPr="00E85777">
        <w:rPr>
          <w:rFonts w:ascii="Arial" w:hAnsi="Arial" w:cs="Arial"/>
          <w:b/>
          <w:sz w:val="16"/>
          <w:szCs w:val="16"/>
        </w:rPr>
        <w:t xml:space="preserve"> </w:t>
      </w:r>
    </w:p>
    <w:p w14:paraId="5188A446" w14:textId="77777777" w:rsidR="000E6D81" w:rsidRPr="00E85777" w:rsidRDefault="000E6D81" w:rsidP="000E6D81">
      <w:pPr>
        <w:jc w:val="both"/>
        <w:rPr>
          <w:rFonts w:ascii="Arial" w:hAnsi="Arial" w:cs="Arial"/>
          <w:sz w:val="16"/>
          <w:szCs w:val="16"/>
        </w:rPr>
      </w:pPr>
    </w:p>
    <w:p w14:paraId="69576F7B" w14:textId="77777777" w:rsidR="00587571" w:rsidRPr="00E85777" w:rsidRDefault="00937ECA" w:rsidP="00937ECA">
      <w:pPr>
        <w:jc w:val="both"/>
        <w:rPr>
          <w:rFonts w:ascii="Verdana" w:eastAsia="Calibri" w:hAnsi="Verdana"/>
          <w:b/>
          <w:sz w:val="16"/>
          <w:szCs w:val="16"/>
        </w:rPr>
      </w:pPr>
      <w:r w:rsidRPr="00E85777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85777">
        <w:rPr>
          <w:rFonts w:ascii="Verdana" w:eastAsia="Calibri" w:hAnsi="Verdana"/>
          <w:b/>
          <w:sz w:val="16"/>
          <w:szCs w:val="16"/>
        </w:rPr>
        <w:t xml:space="preserve"> </w:t>
      </w:r>
    </w:p>
    <w:p w14:paraId="2F9EAB9C" w14:textId="77777777" w:rsidR="00587571" w:rsidRPr="00E85777" w:rsidRDefault="00587571" w:rsidP="00937ECA">
      <w:pPr>
        <w:jc w:val="both"/>
        <w:rPr>
          <w:rFonts w:ascii="Arial" w:hAnsi="Arial" w:cs="Arial"/>
          <w:b/>
          <w:sz w:val="16"/>
          <w:szCs w:val="16"/>
        </w:rPr>
      </w:pPr>
    </w:p>
    <w:p w14:paraId="761DD59E" w14:textId="5A5CA7D0" w:rsidR="00937ECA" w:rsidRPr="00E85777" w:rsidRDefault="00937ECA" w:rsidP="00937ECA">
      <w:pPr>
        <w:jc w:val="both"/>
        <w:rPr>
          <w:rFonts w:ascii="Arial" w:hAnsi="Arial" w:cs="Arial"/>
          <w:b/>
          <w:sz w:val="16"/>
          <w:szCs w:val="16"/>
        </w:rPr>
      </w:pPr>
      <w:r w:rsidRPr="00E85777">
        <w:rPr>
          <w:rFonts w:ascii="Arial" w:hAnsi="Arial" w:cs="Arial"/>
          <w:b/>
          <w:sz w:val="16"/>
          <w:szCs w:val="16"/>
        </w:rPr>
        <w:t>Student na razini godine </w:t>
      </w:r>
      <w:r w:rsidR="00436020" w:rsidRPr="00E85777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E85777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E85777">
        <w:rPr>
          <w:rFonts w:ascii="Arial" w:hAnsi="Arial" w:cs="Arial"/>
          <w:b/>
          <w:sz w:val="16"/>
          <w:szCs w:val="16"/>
        </w:rPr>
        <w:t xml:space="preserve">, ali može ostvariti dodatne ECTS bodove. Ti se dodatni bodovi ne mogu koristiti za </w:t>
      </w:r>
      <w:r w:rsidR="00436020" w:rsidRPr="00E85777">
        <w:rPr>
          <w:rFonts w:ascii="Arial" w:hAnsi="Arial" w:cs="Arial"/>
          <w:b/>
          <w:sz w:val="16"/>
          <w:szCs w:val="16"/>
        </w:rPr>
        <w:t>nadoknađivanje</w:t>
      </w:r>
      <w:r w:rsidRPr="00E85777">
        <w:rPr>
          <w:rFonts w:ascii="Arial" w:hAnsi="Arial" w:cs="Arial"/>
          <w:b/>
          <w:sz w:val="16"/>
          <w:szCs w:val="16"/>
        </w:rPr>
        <w:t xml:space="preserve"> nedostataka u sljedećoj akademskoj godini.</w:t>
      </w:r>
    </w:p>
    <w:p w14:paraId="71990994" w14:textId="77777777" w:rsidR="00937ECA" w:rsidRPr="00E85777" w:rsidRDefault="00937ECA" w:rsidP="00937ECA">
      <w:pPr>
        <w:jc w:val="both"/>
        <w:rPr>
          <w:rFonts w:ascii="Arial" w:hAnsi="Arial" w:cs="Arial"/>
          <w:b/>
          <w:sz w:val="16"/>
          <w:szCs w:val="16"/>
        </w:rPr>
      </w:pPr>
    </w:p>
    <w:p w14:paraId="702ACF07" w14:textId="77777777" w:rsidR="00937ECA" w:rsidRPr="00E85777" w:rsidRDefault="00937ECA" w:rsidP="00A54CA8">
      <w:pPr>
        <w:jc w:val="both"/>
        <w:rPr>
          <w:rFonts w:ascii="Arial" w:hAnsi="Arial" w:cs="Arial"/>
          <w:b/>
          <w:sz w:val="16"/>
          <w:szCs w:val="16"/>
        </w:rPr>
      </w:pPr>
    </w:p>
    <w:p w14:paraId="1E06278E" w14:textId="77777777" w:rsidR="00937ECA" w:rsidRPr="00E85777" w:rsidRDefault="00937ECA" w:rsidP="00A54CA8">
      <w:pPr>
        <w:jc w:val="both"/>
        <w:rPr>
          <w:rFonts w:ascii="Arial" w:hAnsi="Arial" w:cs="Arial"/>
          <w:b/>
          <w:sz w:val="16"/>
          <w:szCs w:val="16"/>
        </w:rPr>
      </w:pPr>
    </w:p>
    <w:p w14:paraId="3846259D" w14:textId="77777777" w:rsidR="00937ECA" w:rsidRPr="00E85777" w:rsidRDefault="00937ECA" w:rsidP="00A54CA8">
      <w:pPr>
        <w:jc w:val="both"/>
        <w:rPr>
          <w:rFonts w:ascii="Arial" w:hAnsi="Arial" w:cs="Arial"/>
          <w:b/>
          <w:sz w:val="16"/>
          <w:szCs w:val="16"/>
        </w:rPr>
      </w:pPr>
    </w:p>
    <w:p w14:paraId="5A6A8F10" w14:textId="77777777" w:rsidR="00D467F5" w:rsidRPr="00E85777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44FF45D5" w14:textId="77777777" w:rsidR="00D467F5" w:rsidRPr="00E85777" w:rsidRDefault="00A63A33">
      <w:pPr>
        <w:rPr>
          <w:rFonts w:ascii="Arial" w:eastAsia="Arial" w:hAnsi="Arial" w:cs="Arial"/>
          <w:b/>
          <w:sz w:val="20"/>
          <w:szCs w:val="20"/>
        </w:rPr>
      </w:pPr>
      <w:r w:rsidRPr="00E85777">
        <w:br w:type="page"/>
      </w:r>
    </w:p>
    <w:p w14:paraId="1026E13C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E85777">
        <w:rPr>
          <w:rFonts w:ascii="Arial" w:eastAsia="Arial" w:hAnsi="Arial" w:cs="Arial"/>
          <w:b/>
          <w:szCs w:val="20"/>
        </w:rPr>
        <w:lastRenderedPageBreak/>
        <w:t>III. GODINA</w:t>
      </w:r>
    </w:p>
    <w:p w14:paraId="3E9B8101" w14:textId="77777777" w:rsidR="00D467F5" w:rsidRPr="00E85777" w:rsidRDefault="00D467F5">
      <w:pPr>
        <w:jc w:val="center"/>
        <w:rPr>
          <w:rFonts w:ascii="Arial" w:eastAsia="Arial" w:hAnsi="Arial" w:cs="Arial"/>
          <w:b/>
          <w:szCs w:val="20"/>
        </w:rPr>
      </w:pPr>
    </w:p>
    <w:p w14:paraId="6EB0E4C4" w14:textId="77777777" w:rsidR="00D467F5" w:rsidRPr="00E85777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85777">
        <w:rPr>
          <w:rFonts w:ascii="Arial" w:eastAsia="Arial" w:hAnsi="Arial" w:cs="Arial"/>
          <w:b/>
          <w:szCs w:val="20"/>
          <w:u w:val="single"/>
        </w:rPr>
        <w:t>V. zimski semestar</w:t>
      </w:r>
    </w:p>
    <w:p w14:paraId="13453881" w14:textId="77777777" w:rsidR="00D467F5" w:rsidRPr="00E85777" w:rsidRDefault="00D467F5">
      <w:pPr>
        <w:jc w:val="center"/>
        <w:rPr>
          <w:sz w:val="18"/>
          <w:szCs w:val="18"/>
        </w:rPr>
      </w:pPr>
    </w:p>
    <w:tbl>
      <w:tblPr>
        <w:tblStyle w:val="a3"/>
        <w:tblW w:w="10203" w:type="dxa"/>
        <w:tblLayout w:type="fixed"/>
        <w:tblLook w:val="0000" w:firstRow="0" w:lastRow="0" w:firstColumn="0" w:lastColumn="0" w:noHBand="0" w:noVBand="0"/>
      </w:tblPr>
      <w:tblGrid>
        <w:gridCol w:w="3861"/>
        <w:gridCol w:w="564"/>
        <w:gridCol w:w="564"/>
        <w:gridCol w:w="536"/>
        <w:gridCol w:w="750"/>
        <w:gridCol w:w="3928"/>
      </w:tblGrid>
      <w:tr w:rsidR="007F3CE4" w:rsidRPr="00E85777" w14:paraId="564ADACF" w14:textId="77777777" w:rsidTr="00A71047">
        <w:tc>
          <w:tcPr>
            <w:tcW w:w="3861" w:type="dxa"/>
            <w:shd w:val="clear" w:color="auto" w:fill="auto"/>
            <w:vAlign w:val="center"/>
          </w:tcPr>
          <w:p w14:paraId="619565BB" w14:textId="71BDACFC" w:rsidR="00D467F5" w:rsidRPr="00E85777" w:rsidRDefault="000852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3B6CB1F7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F4344F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5A87A3E6" w14:textId="77777777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20A7894C" w14:textId="1293EB3C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0852E3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7F3CE4" w:rsidRPr="00E85777" w14:paraId="1CF48985" w14:textId="77777777" w:rsidTr="00A71047">
        <w:tc>
          <w:tcPr>
            <w:tcW w:w="3861" w:type="dxa"/>
            <w:shd w:val="clear" w:color="auto" w:fill="auto"/>
          </w:tcPr>
          <w:p w14:paraId="10B92BDE" w14:textId="77777777" w:rsidR="00D467F5" w:rsidRPr="00E85777" w:rsidRDefault="00D467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14:paraId="2AD49002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577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14:paraId="37A56495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577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6" w:type="dxa"/>
            <w:shd w:val="clear" w:color="auto" w:fill="auto"/>
          </w:tcPr>
          <w:p w14:paraId="5F108962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577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18736BF7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28" w:type="dxa"/>
            <w:shd w:val="clear" w:color="auto" w:fill="auto"/>
          </w:tcPr>
          <w:p w14:paraId="1F01A3C5" w14:textId="77777777" w:rsidR="00D467F5" w:rsidRPr="00E85777" w:rsidRDefault="00D467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F3CE4" w:rsidRPr="00E85777" w14:paraId="0CCD4E85" w14:textId="77777777" w:rsidTr="00A71047">
        <w:tc>
          <w:tcPr>
            <w:tcW w:w="3861" w:type="dxa"/>
            <w:shd w:val="clear" w:color="auto" w:fill="FFFFFF"/>
          </w:tcPr>
          <w:p w14:paraId="6C4C7BB2" w14:textId="660D3615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Estetika</w:t>
            </w:r>
          </w:p>
        </w:tc>
        <w:tc>
          <w:tcPr>
            <w:tcW w:w="564" w:type="dxa"/>
            <w:shd w:val="clear" w:color="auto" w:fill="FFFFFF"/>
          </w:tcPr>
          <w:p w14:paraId="1CE788D5" w14:textId="172FDB0A" w:rsidR="00D0549C" w:rsidRPr="00E85777" w:rsidRDefault="00D0549C" w:rsidP="00C67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36810945" w14:textId="7F94F464" w:rsidR="00D0549C" w:rsidRPr="00E85777" w:rsidRDefault="00D0549C" w:rsidP="00C67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8862468" w14:textId="496FAE50" w:rsidR="00D0549C" w:rsidRPr="00E85777" w:rsidRDefault="00C67E90" w:rsidP="00C67E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D2F6367" w14:textId="4DA47155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08AA6ABB" w14:textId="50CE2ABE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Boško Pešić</w:t>
            </w:r>
          </w:p>
        </w:tc>
      </w:tr>
      <w:tr w:rsidR="007F3CE4" w:rsidRPr="00E85777" w14:paraId="0638B36A" w14:textId="77777777" w:rsidTr="00A71047">
        <w:tc>
          <w:tcPr>
            <w:tcW w:w="3861" w:type="dxa"/>
            <w:shd w:val="clear" w:color="auto" w:fill="FFFFFF"/>
          </w:tcPr>
          <w:p w14:paraId="3B49FBD7" w14:textId="327EB2AD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Socijalna filozofija</w:t>
            </w:r>
          </w:p>
        </w:tc>
        <w:tc>
          <w:tcPr>
            <w:tcW w:w="564" w:type="dxa"/>
            <w:shd w:val="clear" w:color="auto" w:fill="FFFFFF"/>
          </w:tcPr>
          <w:p w14:paraId="43B4C4EE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04F3170" w14:textId="08F3A81E" w:rsidR="007A5DB1" w:rsidRPr="00E85777" w:rsidRDefault="007A5DB1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434AC1F3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28505C" w14:textId="25FF514F" w:rsidR="007A5DB1" w:rsidRPr="00E85777" w:rsidRDefault="007A5DB1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32820357" w14:textId="5D63AC7F" w:rsidR="00D0549C" w:rsidRPr="00E85777" w:rsidRDefault="007A5DB1" w:rsidP="00D0549C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E85777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14:paraId="3A9F9584" w14:textId="40C6F4C0" w:rsidR="005E4017" w:rsidRPr="00E85777" w:rsidRDefault="005E4017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1737B65B" w14:textId="7C226720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711BEAB0" w14:textId="77777777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prof. dr. sc. Željko Senković</w:t>
            </w:r>
          </w:p>
          <w:p w14:paraId="4F5B8CE3" w14:textId="2A35776F" w:rsidR="005E4017" w:rsidRPr="00E85777" w:rsidRDefault="005E4017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Domagoj Šimić, asistent,</w:t>
            </w: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7F3CE4" w:rsidRPr="00E85777" w14:paraId="4E78716F" w14:textId="77777777" w:rsidTr="00A71047">
        <w:tc>
          <w:tcPr>
            <w:tcW w:w="3861" w:type="dxa"/>
            <w:shd w:val="clear" w:color="auto" w:fill="FFFFFF"/>
          </w:tcPr>
          <w:p w14:paraId="48479FE8" w14:textId="7AB25EFF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Novovjekovna filozofija I</w:t>
            </w:r>
          </w:p>
        </w:tc>
        <w:tc>
          <w:tcPr>
            <w:tcW w:w="564" w:type="dxa"/>
            <w:shd w:val="clear" w:color="auto" w:fill="FFFFFF"/>
          </w:tcPr>
          <w:p w14:paraId="3FE122F9" w14:textId="77777777" w:rsidR="00D0549C" w:rsidRPr="00E85777" w:rsidRDefault="00D0549C" w:rsidP="00D0549C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DB2FC78" w14:textId="3B07709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21C4BF4E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F5ABD3" w14:textId="13EBCBC3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5F1282F8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97362E2" w14:textId="64374B0B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AA52A15" w14:textId="10610365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50AC4164" w14:textId="77777777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Davor Balić</w:t>
            </w:r>
          </w:p>
          <w:p w14:paraId="0C9BC244" w14:textId="5EA2359F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="00357C10" w:rsidRPr="00E85777">
              <w:rPr>
                <w:rFonts w:ascii="Arial" w:eastAsia="Arial" w:hAnsi="Arial" w:cs="Arial"/>
                <w:sz w:val="18"/>
                <w:szCs w:val="18"/>
              </w:rPr>
              <w:t>viši asistent</w:t>
            </w:r>
          </w:p>
        </w:tc>
      </w:tr>
      <w:tr w:rsidR="007F3CE4" w:rsidRPr="00E85777" w14:paraId="286E14CF" w14:textId="77777777" w:rsidTr="00A71047">
        <w:tc>
          <w:tcPr>
            <w:tcW w:w="3861" w:type="dxa"/>
            <w:shd w:val="clear" w:color="auto" w:fill="auto"/>
          </w:tcPr>
          <w:p w14:paraId="7DA49B25" w14:textId="0F9EAC16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2EE0C2E5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7FA186C1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2BBA9D3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46EEC7B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14:paraId="4E72E2A8" w14:textId="77777777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F3CE4" w:rsidRPr="00E85777" w14:paraId="18C1F015" w14:textId="77777777" w:rsidTr="00A71047">
        <w:tc>
          <w:tcPr>
            <w:tcW w:w="3861" w:type="dxa"/>
            <w:shd w:val="clear" w:color="auto" w:fill="auto"/>
          </w:tcPr>
          <w:p w14:paraId="22211182" w14:textId="6EF7CDB8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733A2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4" w:type="dxa"/>
            <w:shd w:val="clear" w:color="auto" w:fill="auto"/>
          </w:tcPr>
          <w:p w14:paraId="69A96691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22D0A750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9AF6B59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9B61385" w14:textId="77777777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14:paraId="79179527" w14:textId="77777777" w:rsidR="00D0549C" w:rsidRPr="00E85777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901F6" w:rsidRPr="00E85777" w14:paraId="2B0399B9" w14:textId="77777777" w:rsidTr="00A71047">
        <w:tc>
          <w:tcPr>
            <w:tcW w:w="3861" w:type="dxa"/>
            <w:shd w:val="clear" w:color="auto" w:fill="FFFFFF"/>
          </w:tcPr>
          <w:p w14:paraId="36D51F8B" w14:textId="3509B00F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Filozofija znanosti</w:t>
            </w:r>
          </w:p>
        </w:tc>
        <w:tc>
          <w:tcPr>
            <w:tcW w:w="564" w:type="dxa"/>
            <w:shd w:val="clear" w:color="auto" w:fill="FFFFFF"/>
          </w:tcPr>
          <w:p w14:paraId="79E69D6B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927E2A7" w14:textId="1F3215D2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14:paraId="306D5332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2EDB42" w14:textId="4A808D6F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71D0E00D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29E74D3" w14:textId="7530599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43F4BA9D" w14:textId="665AB171" w:rsidR="003901F6" w:rsidRPr="00E85777" w:rsidRDefault="007A5DB1" w:rsidP="003901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78A6046F" w14:textId="77777777" w:rsidR="003901F6" w:rsidRPr="00E85777" w:rsidRDefault="003901F6" w:rsidP="003901F6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izv. prof. dr. sc. Boško Pešić</w:t>
            </w:r>
          </w:p>
          <w:p w14:paraId="1EA7EB89" w14:textId="5DAC06AC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 xml:space="preserve">dr. sc. Mislav Uzunić, </w:t>
            </w:r>
            <w:r w:rsidR="00357C10" w:rsidRPr="00E85777">
              <w:rPr>
                <w:rFonts w:ascii="Arial" w:hAnsi="Arial" w:cs="Arial"/>
                <w:b/>
                <w:sz w:val="18"/>
                <w:szCs w:val="18"/>
              </w:rPr>
              <w:t>viši asistent</w:t>
            </w:r>
            <w:r w:rsidRPr="00E857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857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777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3901F6" w:rsidRPr="00E85777" w14:paraId="0E6E9DAC" w14:textId="77777777" w:rsidTr="00A71047">
        <w:tc>
          <w:tcPr>
            <w:tcW w:w="3861" w:type="dxa"/>
            <w:shd w:val="clear" w:color="auto" w:fill="FFFFFF"/>
          </w:tcPr>
          <w:p w14:paraId="6324134B" w14:textId="77777777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 xml:space="preserve">Walter Benjamin: estetika, mistika, revolucija </w:t>
            </w:r>
          </w:p>
        </w:tc>
        <w:tc>
          <w:tcPr>
            <w:tcW w:w="564" w:type="dxa"/>
            <w:shd w:val="clear" w:color="auto" w:fill="FFFFFF"/>
          </w:tcPr>
          <w:p w14:paraId="2F65E334" w14:textId="79F2024C" w:rsidR="003901F6" w:rsidRPr="00E85777" w:rsidRDefault="003901F6" w:rsidP="007A5D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</w:tcPr>
          <w:p w14:paraId="4EBEE4CB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47174117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6228F688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3F612FAC" w14:textId="42F5AF81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</w:tc>
      </w:tr>
      <w:tr w:rsidR="003901F6" w:rsidRPr="00E85777" w14:paraId="6A29496F" w14:textId="77777777" w:rsidTr="00A71047">
        <w:tc>
          <w:tcPr>
            <w:tcW w:w="3861" w:type="dxa"/>
            <w:shd w:val="clear" w:color="auto" w:fill="FFFFFF"/>
          </w:tcPr>
          <w:p w14:paraId="44A38E33" w14:textId="69FFA612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Talijanska škola kritičkog ontologizma</w:t>
            </w:r>
          </w:p>
        </w:tc>
        <w:tc>
          <w:tcPr>
            <w:tcW w:w="564" w:type="dxa"/>
            <w:shd w:val="clear" w:color="auto" w:fill="FFFFFF"/>
          </w:tcPr>
          <w:p w14:paraId="519315A4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12B209A0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5327F8D2" w14:textId="77777777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F8164E2" w14:textId="119F5818" w:rsidR="003901F6" w:rsidRPr="00E85777" w:rsidRDefault="003901F6" w:rsidP="003901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62080EB6" w14:textId="695797E9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Pavao Žitko</w:t>
            </w:r>
          </w:p>
        </w:tc>
      </w:tr>
      <w:tr w:rsidR="003901F6" w:rsidRPr="00E85777" w14:paraId="76F89429" w14:textId="77777777" w:rsidTr="00A71047">
        <w:tc>
          <w:tcPr>
            <w:tcW w:w="3861" w:type="dxa"/>
            <w:shd w:val="clear" w:color="auto" w:fill="FFFFFF"/>
          </w:tcPr>
          <w:p w14:paraId="079A5425" w14:textId="23AAF31C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Filozofski utjecaji u opusu Miroslava Krleže</w:t>
            </w:r>
          </w:p>
        </w:tc>
        <w:tc>
          <w:tcPr>
            <w:tcW w:w="564" w:type="dxa"/>
            <w:shd w:val="clear" w:color="auto" w:fill="FFFFFF"/>
          </w:tcPr>
          <w:p w14:paraId="469AB9A0" w14:textId="703D3FD4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38D01315" w14:textId="78C68CDE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178CBF2" w14:textId="74170D5E" w:rsidR="003901F6" w:rsidRPr="00E85777" w:rsidRDefault="003901F6" w:rsidP="003901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234C90C" w14:textId="3368BE91" w:rsidR="003901F6" w:rsidRPr="00E85777" w:rsidRDefault="003901F6" w:rsidP="003901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28" w:type="dxa"/>
            <w:shd w:val="clear" w:color="auto" w:fill="FFFFFF"/>
          </w:tcPr>
          <w:p w14:paraId="2E11ABCD" w14:textId="54639E69" w:rsidR="003901F6" w:rsidRPr="00E85777" w:rsidRDefault="003901F6" w:rsidP="003901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izv. prof. dr. sc. Davor Balić</w:t>
            </w:r>
          </w:p>
        </w:tc>
      </w:tr>
    </w:tbl>
    <w:p w14:paraId="4CF3280D" w14:textId="77777777" w:rsidR="00D467F5" w:rsidRPr="00E85777" w:rsidRDefault="00D467F5">
      <w:pPr>
        <w:rPr>
          <w:rFonts w:ascii="Arial" w:eastAsia="Arial" w:hAnsi="Arial" w:cs="Arial"/>
          <w:sz w:val="20"/>
          <w:szCs w:val="20"/>
        </w:rPr>
      </w:pPr>
    </w:p>
    <w:p w14:paraId="275456D0" w14:textId="77777777" w:rsidR="00D467F5" w:rsidRPr="00E85777" w:rsidRDefault="00D467F5">
      <w:pPr>
        <w:jc w:val="both"/>
        <w:rPr>
          <w:rFonts w:ascii="Arial" w:eastAsia="Arial" w:hAnsi="Arial" w:cs="Arial"/>
          <w:sz w:val="18"/>
          <w:szCs w:val="18"/>
        </w:rPr>
      </w:pPr>
    </w:p>
    <w:p w14:paraId="66FE60D9" w14:textId="77777777" w:rsidR="00C56726" w:rsidRPr="00E85777" w:rsidRDefault="00C56726" w:rsidP="00C56726">
      <w:pPr>
        <w:ind w:left="567"/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b/>
          <w:sz w:val="18"/>
          <w:szCs w:val="18"/>
        </w:rPr>
        <w:t>Napomena</w:t>
      </w:r>
      <w:r w:rsidRPr="00E85777">
        <w:rPr>
          <w:rFonts w:ascii="Arial" w:eastAsia="Arial" w:hAnsi="Arial" w:cs="Arial"/>
          <w:sz w:val="18"/>
          <w:szCs w:val="18"/>
        </w:rPr>
        <w:t xml:space="preserve">: </w:t>
      </w:r>
    </w:p>
    <w:p w14:paraId="38C57DE8" w14:textId="6E7537C6" w:rsidR="00C56726" w:rsidRPr="00E85777" w:rsidRDefault="00C56726" w:rsidP="00C56726">
      <w:pPr>
        <w:ind w:left="567"/>
        <w:rPr>
          <w:rFonts w:ascii="Arial" w:eastAsia="Arial" w:hAnsi="Arial" w:cs="Arial"/>
          <w:sz w:val="16"/>
          <w:szCs w:val="16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0852E3" w:rsidRPr="00E85777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E85777">
        <w:rPr>
          <w:rFonts w:ascii="Arial" w:eastAsia="Arial" w:hAnsi="Arial" w:cs="Arial"/>
          <w:b/>
          <w:sz w:val="16"/>
          <w:szCs w:val="16"/>
        </w:rPr>
        <w:t>15 ECTS bodova</w:t>
      </w:r>
      <w:r w:rsidRPr="00E857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85777">
        <w:rPr>
          <w:rFonts w:ascii="Arial" w:eastAsia="Arial" w:hAnsi="Arial" w:cs="Arial"/>
          <w:b/>
          <w:sz w:val="16"/>
          <w:szCs w:val="16"/>
          <w:u w:val="single"/>
        </w:rPr>
        <w:t>najmanje 30 na razini akademske godine</w:t>
      </w:r>
      <w:r w:rsidR="00A54CA8" w:rsidRPr="00E85777">
        <w:rPr>
          <w:rFonts w:ascii="Arial" w:eastAsia="Arial" w:hAnsi="Arial" w:cs="Arial"/>
          <w:b/>
          <w:sz w:val="16"/>
          <w:szCs w:val="16"/>
          <w:u w:val="single"/>
        </w:rPr>
        <w:t xml:space="preserve"> u okviru studija Filozofija.</w:t>
      </w:r>
    </w:p>
    <w:p w14:paraId="79BC8F2A" w14:textId="18995807" w:rsidR="00C56726" w:rsidRPr="00E85777" w:rsidRDefault="00C56726" w:rsidP="00981EC2">
      <w:pPr>
        <w:rPr>
          <w:rFonts w:ascii="Arial" w:eastAsia="Arial" w:hAnsi="Arial" w:cs="Arial"/>
          <w:b/>
          <w:szCs w:val="20"/>
          <w:u w:val="single"/>
        </w:rPr>
      </w:pPr>
    </w:p>
    <w:p w14:paraId="4DD2D1B8" w14:textId="77777777" w:rsidR="00E74837" w:rsidRPr="00E85777" w:rsidRDefault="00E74837" w:rsidP="00981EC2">
      <w:pPr>
        <w:rPr>
          <w:rFonts w:ascii="Arial" w:eastAsia="Arial" w:hAnsi="Arial" w:cs="Arial"/>
          <w:b/>
          <w:szCs w:val="20"/>
          <w:u w:val="single"/>
        </w:rPr>
      </w:pPr>
    </w:p>
    <w:p w14:paraId="4D29AAA8" w14:textId="01CD370C" w:rsidR="00D467F5" w:rsidRPr="00E85777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E85777">
        <w:rPr>
          <w:rFonts w:ascii="Arial" w:eastAsia="Arial" w:hAnsi="Arial" w:cs="Arial"/>
          <w:b/>
          <w:szCs w:val="20"/>
          <w:u w:val="single"/>
        </w:rPr>
        <w:t>VI. ljetni semestar</w:t>
      </w:r>
    </w:p>
    <w:p w14:paraId="5284C87F" w14:textId="77777777" w:rsidR="00D467F5" w:rsidRPr="00E85777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204" w:type="dxa"/>
        <w:tblLayout w:type="fixed"/>
        <w:tblLook w:val="0000" w:firstRow="0" w:lastRow="0" w:firstColumn="0" w:lastColumn="0" w:noHBand="0" w:noVBand="0"/>
      </w:tblPr>
      <w:tblGrid>
        <w:gridCol w:w="3860"/>
        <w:gridCol w:w="564"/>
        <w:gridCol w:w="564"/>
        <w:gridCol w:w="536"/>
        <w:gridCol w:w="750"/>
        <w:gridCol w:w="3930"/>
      </w:tblGrid>
      <w:tr w:rsidR="007F3CE4" w:rsidRPr="00E85777" w14:paraId="46731540" w14:textId="77777777">
        <w:tc>
          <w:tcPr>
            <w:tcW w:w="3860" w:type="dxa"/>
            <w:shd w:val="clear" w:color="auto" w:fill="auto"/>
            <w:vAlign w:val="center"/>
          </w:tcPr>
          <w:p w14:paraId="4B0C8554" w14:textId="67889B27" w:rsidR="00D467F5" w:rsidRPr="00E85777" w:rsidRDefault="000852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3A63D583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02CEF2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DC9D0E9" w14:textId="77777777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26060ED" w14:textId="104E6ADC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0852E3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7F3CE4" w:rsidRPr="00E85777" w14:paraId="35E3C520" w14:textId="77777777">
        <w:tc>
          <w:tcPr>
            <w:tcW w:w="3860" w:type="dxa"/>
            <w:shd w:val="clear" w:color="auto" w:fill="auto"/>
          </w:tcPr>
          <w:p w14:paraId="48031816" w14:textId="77777777" w:rsidR="00D467F5" w:rsidRPr="00E85777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14:paraId="39BFDAAF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5777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14:paraId="10354B7C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5777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6" w:type="dxa"/>
            <w:shd w:val="clear" w:color="auto" w:fill="auto"/>
          </w:tcPr>
          <w:p w14:paraId="679D9AB4" w14:textId="77777777" w:rsidR="00D467F5" w:rsidRPr="00E85777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8577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2444D03F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7EF5C717" w14:textId="77777777" w:rsidR="00D467F5" w:rsidRPr="00E85777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3CE4" w:rsidRPr="00E85777" w14:paraId="247FBF8B" w14:textId="77777777">
        <w:tc>
          <w:tcPr>
            <w:tcW w:w="3860" w:type="dxa"/>
            <w:shd w:val="clear" w:color="auto" w:fill="FFFFFF"/>
          </w:tcPr>
          <w:p w14:paraId="7E0E3B8E" w14:textId="6DDF0C45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Etika</w:t>
            </w:r>
          </w:p>
        </w:tc>
        <w:tc>
          <w:tcPr>
            <w:tcW w:w="564" w:type="dxa"/>
            <w:shd w:val="clear" w:color="auto" w:fill="FFFFFF"/>
          </w:tcPr>
          <w:p w14:paraId="030FBC1D" w14:textId="4B86E643" w:rsidR="00D0549C" w:rsidRPr="00E85777" w:rsidRDefault="00D0549C" w:rsidP="00D0549C">
            <w:pPr>
              <w:shd w:val="clear" w:color="auto" w:fill="FFFFFF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0DB04C07" w14:textId="569644A6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3F615175" w14:textId="3CA30FCF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137EC6BB" w14:textId="2A40D1AE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0" w:type="dxa"/>
            <w:shd w:val="clear" w:color="auto" w:fill="FFFFFF"/>
          </w:tcPr>
          <w:p w14:paraId="019AA384" w14:textId="331C72B8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doc. dr. sc. Darija Rupčić Kelam</w:t>
            </w:r>
          </w:p>
        </w:tc>
      </w:tr>
      <w:tr w:rsidR="007F3CE4" w:rsidRPr="00E85777" w14:paraId="6F353FB1" w14:textId="77777777">
        <w:tc>
          <w:tcPr>
            <w:tcW w:w="3860" w:type="dxa"/>
            <w:shd w:val="clear" w:color="auto" w:fill="FFFFFF"/>
          </w:tcPr>
          <w:p w14:paraId="53E40100" w14:textId="25920973" w:rsidR="00D0549C" w:rsidRPr="00E85777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Novovjekovna filozofija II</w:t>
            </w:r>
          </w:p>
        </w:tc>
        <w:tc>
          <w:tcPr>
            <w:tcW w:w="564" w:type="dxa"/>
            <w:shd w:val="clear" w:color="auto" w:fill="FFFFFF"/>
          </w:tcPr>
          <w:p w14:paraId="71FA2287" w14:textId="77777777" w:rsidR="00D0549C" w:rsidRPr="00E85777" w:rsidRDefault="00D0549C" w:rsidP="00D0549C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B9FB758" w14:textId="240B81C4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459C92A3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6D4B64" w14:textId="22B25301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C464806" w14:textId="77777777" w:rsidR="00D0549C" w:rsidRPr="00E85777" w:rsidRDefault="00D0549C" w:rsidP="00D05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1CA4AD5" w14:textId="1F45E626" w:rsidR="00D0549C" w:rsidRPr="00E85777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58A5A737" w14:textId="6FDE1288" w:rsidR="00D0549C" w:rsidRPr="00E85777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0" w:type="dxa"/>
            <w:shd w:val="clear" w:color="auto" w:fill="FFFFFF"/>
          </w:tcPr>
          <w:p w14:paraId="1E2BB5A2" w14:textId="77777777" w:rsidR="00D0549C" w:rsidRPr="00E85777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prof. dr. sc. Marijan Krivak</w:t>
            </w:r>
          </w:p>
          <w:p w14:paraId="17212FD8" w14:textId="1C7C17DD" w:rsidR="00D0549C" w:rsidRPr="00E85777" w:rsidRDefault="001533C2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>Damir Sekulić</w:t>
            </w:r>
            <w:r w:rsidR="00D0549C" w:rsidRPr="00E85777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7F3CE4" w:rsidRPr="00E85777" w14:paraId="04D45603" w14:textId="77777777">
        <w:tc>
          <w:tcPr>
            <w:tcW w:w="3860" w:type="dxa"/>
            <w:shd w:val="clear" w:color="auto" w:fill="auto"/>
          </w:tcPr>
          <w:p w14:paraId="68D95B6A" w14:textId="77777777" w:rsidR="00D467F5" w:rsidRPr="00E85777" w:rsidRDefault="00D467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7594E3EC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6BF8BC95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067970A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11A3EA9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46E2C60A" w14:textId="77777777" w:rsidR="00D467F5" w:rsidRPr="00E85777" w:rsidRDefault="00D467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40C96C6A" w14:textId="77777777">
        <w:tc>
          <w:tcPr>
            <w:tcW w:w="3860" w:type="dxa"/>
            <w:shd w:val="clear" w:color="auto" w:fill="auto"/>
          </w:tcPr>
          <w:p w14:paraId="60F4658A" w14:textId="18511818" w:rsidR="00D467F5" w:rsidRPr="00E85777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3733A2" w:rsidRPr="00E85777">
              <w:rPr>
                <w:rFonts w:ascii="Arial" w:eastAsia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4" w:type="dxa"/>
            <w:shd w:val="clear" w:color="auto" w:fill="auto"/>
          </w:tcPr>
          <w:p w14:paraId="1AE83EAB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5AB8F04C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3E78D12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51BAFDF" w14:textId="77777777" w:rsidR="00D467F5" w:rsidRPr="00E85777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7236F106" w14:textId="77777777" w:rsidR="00D467F5" w:rsidRPr="00E85777" w:rsidRDefault="00D467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F3CE4" w:rsidRPr="00E85777" w14:paraId="762DE771" w14:textId="77777777" w:rsidTr="00135FF1">
        <w:trPr>
          <w:trHeight w:val="50"/>
        </w:trPr>
        <w:tc>
          <w:tcPr>
            <w:tcW w:w="3860" w:type="dxa"/>
            <w:shd w:val="clear" w:color="auto" w:fill="FFFFFF"/>
          </w:tcPr>
          <w:p w14:paraId="392A479B" w14:textId="10FED1B2" w:rsidR="00B16033" w:rsidRPr="00E85777" w:rsidRDefault="00B16033" w:rsidP="002527F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Filozofija nesvjesnog: Freud i Lacan</w:t>
            </w:r>
          </w:p>
        </w:tc>
        <w:tc>
          <w:tcPr>
            <w:tcW w:w="564" w:type="dxa"/>
            <w:shd w:val="clear" w:color="auto" w:fill="FFFFFF"/>
          </w:tcPr>
          <w:p w14:paraId="2609E226" w14:textId="1ABF4A98" w:rsidR="00B16033" w:rsidRPr="00E85777" w:rsidRDefault="00B16033" w:rsidP="002527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6435814D" w14:textId="379D7426" w:rsidR="00B16033" w:rsidRPr="00E85777" w:rsidRDefault="00B16033" w:rsidP="002527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73AE5B55" w14:textId="2E7DA1DC" w:rsidR="00B16033" w:rsidRPr="00E85777" w:rsidRDefault="00B16033" w:rsidP="002527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02F2CF75" w14:textId="43E33E7B" w:rsidR="00B16033" w:rsidRPr="00E85777" w:rsidRDefault="0077098C" w:rsidP="002527F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FFFFFF"/>
          </w:tcPr>
          <w:p w14:paraId="380D6D7B" w14:textId="23AF2A8B" w:rsidR="00B16033" w:rsidRPr="00E85777" w:rsidRDefault="00B16033" w:rsidP="002527F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</w:tc>
      </w:tr>
      <w:tr w:rsidR="007F3CE4" w:rsidRPr="00E85777" w14:paraId="698C70C6" w14:textId="77777777" w:rsidTr="002527F0">
        <w:trPr>
          <w:trHeight w:val="80"/>
        </w:trPr>
        <w:tc>
          <w:tcPr>
            <w:tcW w:w="3860" w:type="dxa"/>
            <w:shd w:val="clear" w:color="auto" w:fill="FFFFFF"/>
            <w:vAlign w:val="center"/>
          </w:tcPr>
          <w:p w14:paraId="0A50F474" w14:textId="77777777" w:rsidR="00B16033" w:rsidRPr="00E85777" w:rsidRDefault="00B16033" w:rsidP="002527F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Buddhistički tekstovi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EBEC6BA" w14:textId="77777777" w:rsidR="00B16033" w:rsidRPr="00E85777" w:rsidRDefault="00B16033" w:rsidP="002527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7DABD70" w14:textId="77777777" w:rsidR="00B16033" w:rsidRPr="00E85777" w:rsidRDefault="00B16033" w:rsidP="002527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7DA252CB" w14:textId="77777777" w:rsidR="00B16033" w:rsidRPr="00E85777" w:rsidRDefault="00B16033" w:rsidP="002527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574F1F2B" w14:textId="77777777" w:rsidR="00B16033" w:rsidRPr="00E85777" w:rsidRDefault="00B16033" w:rsidP="002527F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0" w:type="dxa"/>
            <w:shd w:val="clear" w:color="auto" w:fill="FFFFFF"/>
          </w:tcPr>
          <w:p w14:paraId="116BA458" w14:textId="77777777" w:rsidR="00B16033" w:rsidRPr="00E85777" w:rsidRDefault="00B16033" w:rsidP="002527F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prof. dr. sc. Željko Senković</w:t>
            </w:r>
          </w:p>
        </w:tc>
      </w:tr>
      <w:tr w:rsidR="007F3CE4" w:rsidRPr="00E85777" w14:paraId="412B59CE" w14:textId="77777777">
        <w:tc>
          <w:tcPr>
            <w:tcW w:w="3860" w:type="dxa"/>
            <w:shd w:val="clear" w:color="auto" w:fill="FFFFFF"/>
          </w:tcPr>
          <w:p w14:paraId="4BCF4D98" w14:textId="14D527B5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Etika skrbi i odgovornosti</w:t>
            </w:r>
          </w:p>
        </w:tc>
        <w:tc>
          <w:tcPr>
            <w:tcW w:w="564" w:type="dxa"/>
            <w:shd w:val="clear" w:color="auto" w:fill="FFFFFF"/>
          </w:tcPr>
          <w:p w14:paraId="6AE0AF1C" w14:textId="506106FF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48AABEC8" w14:textId="35563FFA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5965D100" w14:textId="48E11D68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20FDEBE" w14:textId="7F31F279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0" w:type="dxa"/>
            <w:shd w:val="clear" w:color="auto" w:fill="FFFFFF"/>
          </w:tcPr>
          <w:p w14:paraId="25E0EE86" w14:textId="3A30080A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doc. dr. sc. Darija Rupčić Kelam</w:t>
            </w:r>
          </w:p>
        </w:tc>
      </w:tr>
      <w:tr w:rsidR="007F3CE4" w:rsidRPr="00E85777" w14:paraId="6FA69D12" w14:textId="77777777">
        <w:tc>
          <w:tcPr>
            <w:tcW w:w="3860" w:type="dxa"/>
            <w:shd w:val="clear" w:color="auto" w:fill="auto"/>
          </w:tcPr>
          <w:p w14:paraId="3721067C" w14:textId="27304696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Interdisciplinarnost: teorijski i praktični uvidi</w:t>
            </w:r>
          </w:p>
        </w:tc>
        <w:tc>
          <w:tcPr>
            <w:tcW w:w="564" w:type="dxa"/>
            <w:shd w:val="clear" w:color="auto" w:fill="auto"/>
          </w:tcPr>
          <w:p w14:paraId="0210B167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08C4D34" w14:textId="557265C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14:paraId="20B76754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A05083" w14:textId="3703B870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24C78000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842DF50" w14:textId="14863547" w:rsidR="00B16033" w:rsidRPr="00E85777" w:rsidRDefault="00B16033" w:rsidP="00B160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87DD6FA" w14:textId="7BB69DE3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14:paraId="27D3F70A" w14:textId="77777777" w:rsidR="00B16033" w:rsidRPr="00E85777" w:rsidRDefault="00B16033" w:rsidP="00B16033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sz w:val="18"/>
                <w:szCs w:val="18"/>
              </w:rPr>
              <w:t>izv. prof. dr. sc. Davor Balić, nositelj</w:t>
            </w:r>
          </w:p>
          <w:p w14:paraId="24230C96" w14:textId="2020708E" w:rsidR="00B16033" w:rsidRPr="00E85777" w:rsidRDefault="00B16033" w:rsidP="00B160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hAnsi="Arial" w:cs="Arial"/>
                <w:sz w:val="18"/>
                <w:szCs w:val="18"/>
              </w:rPr>
              <w:t xml:space="preserve">dr. sc. Demian Papo, </w:t>
            </w:r>
            <w:r w:rsidR="00BD4D84" w:rsidRPr="00E85777">
              <w:rPr>
                <w:rFonts w:ascii="Arial" w:hAnsi="Arial" w:cs="Arial"/>
                <w:sz w:val="18"/>
                <w:szCs w:val="18"/>
              </w:rPr>
              <w:t>viši asistent</w:t>
            </w:r>
          </w:p>
        </w:tc>
      </w:tr>
      <w:tr w:rsidR="00B16033" w:rsidRPr="00E85777" w14:paraId="2830890D" w14:textId="77777777">
        <w:trPr>
          <w:trHeight w:val="203"/>
        </w:trPr>
        <w:tc>
          <w:tcPr>
            <w:tcW w:w="3860" w:type="dxa"/>
            <w:shd w:val="clear" w:color="auto" w:fill="auto"/>
          </w:tcPr>
          <w:p w14:paraId="65E4BFC9" w14:textId="593EA36A" w:rsidR="00B16033" w:rsidRPr="00E85777" w:rsidRDefault="00B16033" w:rsidP="00B160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64" w:type="dxa"/>
            <w:shd w:val="clear" w:color="auto" w:fill="auto"/>
          </w:tcPr>
          <w:p w14:paraId="139E72CA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40A67105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C4AAB27" w14:textId="77777777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794C4F1" w14:textId="2A725B68" w:rsidR="00B16033" w:rsidRPr="00E85777" w:rsidRDefault="00B16033" w:rsidP="00B160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5777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14:paraId="51544038" w14:textId="77777777" w:rsidR="00B16033" w:rsidRPr="00E85777" w:rsidRDefault="00B16033" w:rsidP="00B160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9066FFE" w14:textId="77777777" w:rsidR="00D467F5" w:rsidRPr="00E85777" w:rsidRDefault="00D467F5">
      <w:pPr>
        <w:rPr>
          <w:rFonts w:ascii="Arial" w:eastAsia="Arial" w:hAnsi="Arial" w:cs="Arial"/>
          <w:sz w:val="20"/>
          <w:szCs w:val="20"/>
        </w:rPr>
      </w:pPr>
    </w:p>
    <w:p w14:paraId="37034CEC" w14:textId="77777777" w:rsidR="00D467F5" w:rsidRPr="00E85777" w:rsidRDefault="00A63A33">
      <w:pPr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sz w:val="18"/>
          <w:szCs w:val="18"/>
        </w:rPr>
        <w:t xml:space="preserve"> </w:t>
      </w:r>
    </w:p>
    <w:p w14:paraId="38B13C25" w14:textId="77777777" w:rsidR="0080341D" w:rsidRPr="00E85777" w:rsidRDefault="0080341D" w:rsidP="0080341D">
      <w:pPr>
        <w:rPr>
          <w:rFonts w:ascii="Arial" w:eastAsia="Arial" w:hAnsi="Arial" w:cs="Arial"/>
          <w:sz w:val="18"/>
          <w:szCs w:val="18"/>
        </w:rPr>
      </w:pPr>
    </w:p>
    <w:p w14:paraId="792A3892" w14:textId="4C3868D4" w:rsidR="00D467F5" w:rsidRPr="00E85777" w:rsidRDefault="00A63A33" w:rsidP="0080341D">
      <w:pPr>
        <w:rPr>
          <w:rFonts w:ascii="Arial" w:eastAsia="Arial" w:hAnsi="Arial" w:cs="Arial"/>
          <w:sz w:val="18"/>
          <w:szCs w:val="18"/>
        </w:rPr>
      </w:pPr>
      <w:r w:rsidRPr="00E85777">
        <w:rPr>
          <w:rFonts w:ascii="Arial" w:eastAsia="Arial" w:hAnsi="Arial" w:cs="Arial"/>
          <w:b/>
          <w:sz w:val="18"/>
          <w:szCs w:val="18"/>
        </w:rPr>
        <w:t>Napomen</w:t>
      </w:r>
      <w:r w:rsidR="0080341D" w:rsidRPr="00E85777">
        <w:rPr>
          <w:rFonts w:ascii="Arial" w:eastAsia="Arial" w:hAnsi="Arial" w:cs="Arial"/>
          <w:b/>
          <w:sz w:val="18"/>
          <w:szCs w:val="18"/>
        </w:rPr>
        <w:t>e</w:t>
      </w:r>
      <w:r w:rsidRPr="00E85777">
        <w:rPr>
          <w:rFonts w:ascii="Arial" w:eastAsia="Arial" w:hAnsi="Arial" w:cs="Arial"/>
          <w:sz w:val="18"/>
          <w:szCs w:val="18"/>
        </w:rPr>
        <w:t xml:space="preserve">: </w:t>
      </w:r>
    </w:p>
    <w:p w14:paraId="2ED78903" w14:textId="77777777" w:rsidR="0080341D" w:rsidRPr="00E85777" w:rsidRDefault="0080341D" w:rsidP="0080341D">
      <w:pPr>
        <w:rPr>
          <w:rFonts w:ascii="Arial" w:eastAsia="Arial" w:hAnsi="Arial" w:cs="Arial"/>
          <w:sz w:val="18"/>
          <w:szCs w:val="18"/>
        </w:rPr>
      </w:pPr>
    </w:p>
    <w:p w14:paraId="67D0D8A7" w14:textId="36CD4D78" w:rsidR="0080341D" w:rsidRPr="00E85777" w:rsidRDefault="0080341D" w:rsidP="0080341D">
      <w:pPr>
        <w:rPr>
          <w:rFonts w:ascii="Arial" w:eastAsia="Arial" w:hAnsi="Arial" w:cs="Arial"/>
          <w:b/>
          <w:sz w:val="16"/>
          <w:szCs w:val="16"/>
          <w:u w:val="single"/>
        </w:rPr>
      </w:pPr>
      <w:r w:rsidRPr="00E85777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0852E3" w:rsidRPr="00E85777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E85777">
        <w:rPr>
          <w:rFonts w:ascii="Arial" w:eastAsia="Arial" w:hAnsi="Arial" w:cs="Arial"/>
          <w:b/>
          <w:sz w:val="16"/>
          <w:szCs w:val="16"/>
        </w:rPr>
        <w:t>15 ECTS bodova</w:t>
      </w:r>
      <w:r w:rsidRPr="00E85777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E85777">
        <w:rPr>
          <w:rFonts w:ascii="Arial" w:eastAsia="Arial" w:hAnsi="Arial" w:cs="Arial"/>
          <w:b/>
          <w:sz w:val="16"/>
          <w:szCs w:val="16"/>
          <w:u w:val="single"/>
        </w:rPr>
        <w:t>najmanje 30 na razini akademske godine u okviru studija Filozofija.</w:t>
      </w:r>
    </w:p>
    <w:p w14:paraId="4F06D055" w14:textId="77777777" w:rsidR="003733A2" w:rsidRPr="00E85777" w:rsidRDefault="003733A2" w:rsidP="00A54CA8">
      <w:pPr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52A4498" w14:textId="3960BB86" w:rsidR="00A54CA8" w:rsidRPr="00E85777" w:rsidRDefault="00C56726" w:rsidP="00A54CA8">
      <w:pPr>
        <w:jc w:val="both"/>
        <w:rPr>
          <w:rFonts w:ascii="Arial" w:hAnsi="Arial" w:cs="Arial"/>
          <w:b/>
          <w:sz w:val="16"/>
          <w:szCs w:val="16"/>
        </w:rPr>
      </w:pPr>
      <w:r w:rsidRPr="00E85777">
        <w:rPr>
          <w:rFonts w:ascii="Arial" w:eastAsia="Arial" w:hAnsi="Arial" w:cs="Arial"/>
          <w:b/>
          <w:sz w:val="16"/>
          <w:szCs w:val="16"/>
        </w:rPr>
        <w:t>Ukoliko student ne piše završni rad s odabranom temom iz pr</w:t>
      </w:r>
      <w:r w:rsidR="000852E3" w:rsidRPr="00E85777">
        <w:rPr>
          <w:rFonts w:ascii="Arial" w:eastAsia="Arial" w:hAnsi="Arial" w:cs="Arial"/>
          <w:b/>
          <w:sz w:val="16"/>
          <w:szCs w:val="16"/>
        </w:rPr>
        <w:t>ije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diplomskog studija Filozofije, </w:t>
      </w:r>
      <w:r w:rsidR="005F793E" w:rsidRPr="00E85777">
        <w:rPr>
          <w:rFonts w:ascii="Arial" w:eastAsia="Arial" w:hAnsi="Arial" w:cs="Arial"/>
          <w:b/>
          <w:sz w:val="16"/>
          <w:szCs w:val="16"/>
        </w:rPr>
        <w:t>dužan je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u</w:t>
      </w:r>
      <w:r w:rsidR="002C76DD" w:rsidRPr="00E85777">
        <w:rPr>
          <w:rFonts w:ascii="Arial" w:eastAsia="Arial" w:hAnsi="Arial" w:cs="Arial"/>
          <w:b/>
          <w:sz w:val="16"/>
          <w:szCs w:val="16"/>
        </w:rPr>
        <w:t xml:space="preserve"> završnom semestru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studij</w:t>
      </w:r>
      <w:r w:rsidR="002C76DD" w:rsidRPr="00E85777">
        <w:rPr>
          <w:rFonts w:ascii="Arial" w:eastAsia="Arial" w:hAnsi="Arial" w:cs="Arial"/>
          <w:b/>
          <w:sz w:val="16"/>
          <w:szCs w:val="16"/>
        </w:rPr>
        <w:t>a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izabrati</w:t>
      </w:r>
      <w:r w:rsidR="0082655D" w:rsidRPr="00E85777">
        <w:rPr>
          <w:rFonts w:ascii="Arial" w:eastAsia="Arial" w:hAnsi="Arial" w:cs="Arial"/>
          <w:b/>
          <w:sz w:val="16"/>
          <w:szCs w:val="16"/>
        </w:rPr>
        <w:t xml:space="preserve"> </w:t>
      </w:r>
      <w:r w:rsidRPr="00E85777">
        <w:rPr>
          <w:rFonts w:ascii="Arial" w:eastAsia="Arial" w:hAnsi="Arial" w:cs="Arial"/>
          <w:b/>
          <w:sz w:val="16"/>
          <w:szCs w:val="16"/>
        </w:rPr>
        <w:t>izborn</w:t>
      </w:r>
      <w:r w:rsidR="0082655D" w:rsidRPr="00E85777">
        <w:rPr>
          <w:rFonts w:ascii="Arial" w:eastAsia="Arial" w:hAnsi="Arial" w:cs="Arial"/>
          <w:b/>
          <w:sz w:val="16"/>
          <w:szCs w:val="16"/>
        </w:rPr>
        <w:t>e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</w:t>
      </w:r>
      <w:r w:rsidR="003733A2" w:rsidRPr="00E85777">
        <w:rPr>
          <w:rFonts w:ascii="Arial" w:eastAsia="Arial" w:hAnsi="Arial" w:cs="Arial"/>
          <w:b/>
          <w:sz w:val="16"/>
          <w:szCs w:val="16"/>
        </w:rPr>
        <w:t xml:space="preserve">kolegije </w:t>
      </w:r>
      <w:r w:rsidR="0082655D" w:rsidRPr="00E85777">
        <w:rPr>
          <w:rFonts w:ascii="Arial" w:eastAsia="Arial" w:hAnsi="Arial" w:cs="Arial"/>
          <w:b/>
          <w:sz w:val="16"/>
          <w:szCs w:val="16"/>
        </w:rPr>
        <w:t>iz studija Filozofije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</w:t>
      </w:r>
      <w:r w:rsidR="0082655D" w:rsidRPr="00E85777">
        <w:rPr>
          <w:rFonts w:ascii="Arial" w:eastAsia="Arial" w:hAnsi="Arial" w:cs="Arial"/>
          <w:b/>
          <w:sz w:val="16"/>
          <w:szCs w:val="16"/>
        </w:rPr>
        <w:t>u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minimalno</w:t>
      </w:r>
      <w:r w:rsidR="0082655D" w:rsidRPr="00E85777">
        <w:rPr>
          <w:rFonts w:ascii="Arial" w:eastAsia="Arial" w:hAnsi="Arial" w:cs="Arial"/>
          <w:b/>
          <w:sz w:val="16"/>
          <w:szCs w:val="16"/>
        </w:rPr>
        <w:t>m iznosu od</w:t>
      </w:r>
      <w:r w:rsidRPr="00E85777">
        <w:rPr>
          <w:rFonts w:ascii="Arial" w:eastAsia="Arial" w:hAnsi="Arial" w:cs="Arial"/>
          <w:b/>
          <w:sz w:val="16"/>
          <w:szCs w:val="16"/>
        </w:rPr>
        <w:t xml:space="preserve"> 3 ECTS boda</w:t>
      </w:r>
      <w:r w:rsidRPr="00E85777">
        <w:rPr>
          <w:rFonts w:ascii="Arial" w:eastAsia="Arial" w:hAnsi="Arial" w:cs="Arial"/>
          <w:sz w:val="16"/>
          <w:szCs w:val="16"/>
        </w:rPr>
        <w:t>.</w:t>
      </w:r>
      <w:r w:rsidR="00171EA7" w:rsidRPr="00E85777">
        <w:rPr>
          <w:rFonts w:ascii="Arial" w:hAnsi="Arial" w:cs="Arial"/>
          <w:b/>
          <w:sz w:val="16"/>
          <w:szCs w:val="16"/>
        </w:rPr>
        <w:t xml:space="preserve"> </w:t>
      </w:r>
    </w:p>
    <w:p w14:paraId="0E1E8777" w14:textId="77777777" w:rsidR="00937ECA" w:rsidRPr="00E85777" w:rsidRDefault="00937ECA" w:rsidP="00A54CA8">
      <w:pPr>
        <w:jc w:val="both"/>
        <w:rPr>
          <w:rFonts w:ascii="Arial" w:hAnsi="Arial" w:cs="Arial"/>
          <w:b/>
          <w:sz w:val="16"/>
          <w:szCs w:val="16"/>
        </w:rPr>
      </w:pPr>
    </w:p>
    <w:p w14:paraId="27757FA6" w14:textId="5DD2308F" w:rsidR="00937ECA" w:rsidRPr="00213125" w:rsidRDefault="00937ECA" w:rsidP="00937ECA">
      <w:pPr>
        <w:jc w:val="both"/>
        <w:rPr>
          <w:rFonts w:ascii="Arial" w:hAnsi="Arial" w:cs="Arial"/>
          <w:b/>
          <w:sz w:val="16"/>
          <w:szCs w:val="16"/>
        </w:rPr>
      </w:pPr>
      <w:r w:rsidRPr="00E85777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E85777">
        <w:rPr>
          <w:rFonts w:ascii="Verdana" w:eastAsia="Calibri" w:hAnsi="Verdana"/>
          <w:b/>
          <w:sz w:val="16"/>
          <w:szCs w:val="16"/>
        </w:rPr>
        <w:t xml:space="preserve"> </w:t>
      </w:r>
      <w:r w:rsidRPr="00E85777">
        <w:rPr>
          <w:rFonts w:ascii="Arial" w:hAnsi="Arial" w:cs="Arial"/>
          <w:b/>
          <w:sz w:val="16"/>
          <w:szCs w:val="16"/>
        </w:rPr>
        <w:t>Student na razini godine </w:t>
      </w:r>
      <w:r w:rsidR="0080341D" w:rsidRPr="00E85777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E85777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E85777">
        <w:rPr>
          <w:rFonts w:ascii="Arial" w:hAnsi="Arial" w:cs="Arial"/>
          <w:b/>
          <w:sz w:val="16"/>
          <w:szCs w:val="16"/>
        </w:rPr>
        <w:t>, ali može ostvariti dodatne ECTS bodove</w:t>
      </w:r>
      <w:r w:rsidR="0080341D" w:rsidRPr="00E85777">
        <w:rPr>
          <w:rFonts w:ascii="Arial" w:hAnsi="Arial" w:cs="Arial"/>
          <w:b/>
          <w:sz w:val="16"/>
          <w:szCs w:val="16"/>
        </w:rPr>
        <w:t xml:space="preserve"> kojima se ne mogu nadoknađivati nedostatci iz ranijih akademskih godina.</w:t>
      </w:r>
      <w:r w:rsidRPr="00213125">
        <w:rPr>
          <w:rFonts w:ascii="Arial" w:hAnsi="Arial" w:cs="Arial"/>
          <w:b/>
          <w:sz w:val="16"/>
          <w:szCs w:val="16"/>
        </w:rPr>
        <w:t xml:space="preserve"> </w:t>
      </w:r>
    </w:p>
    <w:p w14:paraId="61AECCA8" w14:textId="77777777" w:rsidR="00937ECA" w:rsidRPr="00213125" w:rsidRDefault="00937ECA" w:rsidP="00937ECA">
      <w:pPr>
        <w:jc w:val="both"/>
        <w:rPr>
          <w:rFonts w:ascii="Arial" w:hAnsi="Arial" w:cs="Arial"/>
          <w:b/>
          <w:sz w:val="16"/>
          <w:szCs w:val="16"/>
        </w:rPr>
      </w:pPr>
    </w:p>
    <w:p w14:paraId="693D5A8E" w14:textId="5009EA7C" w:rsidR="00D467F5" w:rsidRPr="007F3CE4" w:rsidRDefault="00D467F5" w:rsidP="00A54CA8">
      <w:pPr>
        <w:jc w:val="both"/>
        <w:rPr>
          <w:rFonts w:ascii="Arial" w:eastAsia="Arial" w:hAnsi="Arial" w:cs="Arial"/>
          <w:sz w:val="16"/>
          <w:szCs w:val="16"/>
        </w:rPr>
      </w:pPr>
    </w:p>
    <w:sectPr w:rsidR="00D467F5" w:rsidRPr="007F3CE4">
      <w:head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4D8A" w14:textId="77777777" w:rsidR="005F590A" w:rsidRDefault="005F590A">
      <w:r>
        <w:separator/>
      </w:r>
    </w:p>
  </w:endnote>
  <w:endnote w:type="continuationSeparator" w:id="0">
    <w:p w14:paraId="33343FAC" w14:textId="77777777" w:rsidR="005F590A" w:rsidRDefault="005F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BDEBC" w14:textId="77777777" w:rsidR="005F590A" w:rsidRDefault="005F590A">
      <w:r>
        <w:separator/>
      </w:r>
    </w:p>
  </w:footnote>
  <w:footnote w:type="continuationSeparator" w:id="0">
    <w:p w14:paraId="75030CD8" w14:textId="77777777" w:rsidR="005F590A" w:rsidRDefault="005F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0319" w14:textId="77777777" w:rsidR="00E85777" w:rsidRPr="003B75F9" w:rsidRDefault="00E85777">
    <w:pPr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 w:val="28"/>
        <w:szCs w:val="22"/>
      </w:rPr>
      <w:t>FILOZOFIJA</w:t>
    </w:r>
  </w:p>
  <w:p w14:paraId="29ADBB29" w14:textId="4AA1B00C" w:rsidR="00E85777" w:rsidRPr="00F352AE" w:rsidRDefault="00E85777" w:rsidP="00D436AF">
    <w:pPr>
      <w:tabs>
        <w:tab w:val="left" w:pos="6040"/>
      </w:tabs>
      <w:rPr>
        <w:rFonts w:ascii="Arial" w:eastAsia="Arial" w:hAnsi="Arial" w:cs="Arial"/>
        <w:szCs w:val="22"/>
      </w:rPr>
    </w:pPr>
    <w:r w:rsidRPr="00F352AE">
      <w:rPr>
        <w:rFonts w:ascii="Arial" w:eastAsia="Arial" w:hAnsi="Arial" w:cs="Arial"/>
        <w:b/>
        <w:szCs w:val="22"/>
      </w:rPr>
      <w:t>dvopredmetni prijediplomski studij</w:t>
    </w:r>
    <w:r w:rsidRPr="00F352AE">
      <w:rPr>
        <w:rFonts w:ascii="Arial" w:eastAsia="Arial" w:hAnsi="Arial" w:cs="Arial"/>
        <w:b/>
        <w:szCs w:val="22"/>
      </w:rPr>
      <w:tab/>
    </w:r>
    <w:r w:rsidRPr="00F352AE">
      <w:rPr>
        <w:rFonts w:ascii="Arial" w:eastAsia="Arial" w:hAnsi="Arial" w:cs="Arial"/>
        <w:b/>
        <w:szCs w:val="22"/>
      </w:rPr>
      <w:tab/>
    </w:r>
    <w:r w:rsidRPr="00F352AE">
      <w:rPr>
        <w:rFonts w:ascii="Arial" w:eastAsia="Arial" w:hAnsi="Arial" w:cs="Arial"/>
        <w:b/>
        <w:szCs w:val="22"/>
      </w:rPr>
      <w:tab/>
      <w:t>srpanj 2023.</w:t>
    </w:r>
    <w:r w:rsidRPr="00F352AE">
      <w:rPr>
        <w:rFonts w:ascii="Arial" w:eastAsia="Arial" w:hAnsi="Arial" w:cs="Arial"/>
        <w:b/>
        <w:szCs w:val="22"/>
      </w:rPr>
      <w:tab/>
    </w:r>
    <w:r w:rsidRPr="00F352AE">
      <w:rPr>
        <w:rFonts w:ascii="Arial" w:eastAsia="Arial" w:hAnsi="Arial" w:cs="Arial"/>
        <w:b/>
        <w:szCs w:val="22"/>
      </w:rPr>
      <w:tab/>
    </w:r>
    <w:r w:rsidRPr="00F352AE">
      <w:rPr>
        <w:rFonts w:ascii="Arial" w:eastAsia="Arial" w:hAnsi="Arial" w:cs="Arial"/>
        <w:b/>
        <w:szCs w:val="22"/>
      </w:rPr>
      <w:tab/>
    </w:r>
  </w:p>
  <w:p w14:paraId="08F1EF03" w14:textId="77777777" w:rsidR="00E85777" w:rsidRPr="00F352AE" w:rsidRDefault="00E85777">
    <w:pPr>
      <w:rPr>
        <w:rFonts w:ascii="Arial" w:eastAsia="Arial" w:hAnsi="Arial" w:cs="Arial"/>
        <w:b/>
        <w:szCs w:val="22"/>
      </w:rPr>
    </w:pPr>
  </w:p>
  <w:p w14:paraId="446AF4C5" w14:textId="77777777" w:rsidR="00E85777" w:rsidRPr="00F352AE" w:rsidRDefault="00E85777">
    <w:pPr>
      <w:rPr>
        <w:rFonts w:ascii="Arial" w:eastAsia="Arial" w:hAnsi="Arial" w:cs="Arial"/>
        <w:b/>
        <w:szCs w:val="22"/>
      </w:rPr>
    </w:pPr>
  </w:p>
  <w:p w14:paraId="563D09A0" w14:textId="41B7F919" w:rsidR="00E85777" w:rsidRPr="003B75F9" w:rsidRDefault="00E85777">
    <w:pPr>
      <w:jc w:val="center"/>
      <w:rPr>
        <w:rFonts w:ascii="Arial" w:eastAsia="Arial" w:hAnsi="Arial" w:cs="Arial"/>
        <w:b/>
        <w:szCs w:val="22"/>
      </w:rPr>
    </w:pPr>
    <w:r w:rsidRPr="00F352AE">
      <w:rPr>
        <w:rFonts w:ascii="Arial" w:eastAsia="Arial" w:hAnsi="Arial" w:cs="Arial"/>
        <w:b/>
        <w:szCs w:val="22"/>
      </w:rPr>
      <w:t>IZVEDBENI PLAN STUDIJA</w:t>
    </w:r>
  </w:p>
  <w:p w14:paraId="7EA713B7" w14:textId="0F7A0DC3" w:rsidR="00E85777" w:rsidRPr="003B75F9" w:rsidRDefault="00E85777">
    <w:pPr>
      <w:jc w:val="center"/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Cs w:val="22"/>
      </w:rPr>
      <w:t>Ak. god. 202</w:t>
    </w:r>
    <w:r>
      <w:rPr>
        <w:rFonts w:ascii="Arial" w:eastAsia="Arial" w:hAnsi="Arial" w:cs="Arial"/>
        <w:b/>
        <w:szCs w:val="22"/>
      </w:rPr>
      <w:t>3</w:t>
    </w:r>
    <w:r w:rsidRPr="003B75F9">
      <w:rPr>
        <w:rFonts w:ascii="Arial" w:eastAsia="Arial" w:hAnsi="Arial" w:cs="Arial"/>
        <w:b/>
        <w:szCs w:val="22"/>
      </w:rPr>
      <w:t>./202</w:t>
    </w:r>
    <w:r>
      <w:rPr>
        <w:rFonts w:ascii="Arial" w:eastAsia="Arial" w:hAnsi="Arial" w:cs="Arial"/>
        <w:b/>
        <w:szCs w:val="22"/>
      </w:rPr>
      <w:t>4</w:t>
    </w:r>
    <w:r w:rsidRPr="003B75F9">
      <w:rPr>
        <w:rFonts w:ascii="Arial" w:eastAsia="Arial" w:hAnsi="Arial" w:cs="Arial"/>
        <w:b/>
        <w:szCs w:val="22"/>
      </w:rPr>
      <w:t>.</w:t>
    </w:r>
  </w:p>
  <w:p w14:paraId="6AAC5674" w14:textId="77777777" w:rsidR="00E85777" w:rsidRPr="003B75F9" w:rsidRDefault="00E85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02322"/>
    <w:multiLevelType w:val="hybridMultilevel"/>
    <w:tmpl w:val="0CA2FDC4"/>
    <w:lvl w:ilvl="0" w:tplc="57A852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B282B"/>
    <w:multiLevelType w:val="hybridMultilevel"/>
    <w:tmpl w:val="C32E39CA"/>
    <w:lvl w:ilvl="0" w:tplc="488A435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F5"/>
    <w:rsid w:val="00016B6F"/>
    <w:rsid w:val="000316A3"/>
    <w:rsid w:val="00035A8B"/>
    <w:rsid w:val="0004699C"/>
    <w:rsid w:val="00055869"/>
    <w:rsid w:val="00055FF4"/>
    <w:rsid w:val="00073399"/>
    <w:rsid w:val="000852E3"/>
    <w:rsid w:val="0008720F"/>
    <w:rsid w:val="000D1F9B"/>
    <w:rsid w:val="000E3BD4"/>
    <w:rsid w:val="000E69B9"/>
    <w:rsid w:val="000E6D81"/>
    <w:rsid w:val="00102D96"/>
    <w:rsid w:val="001219A6"/>
    <w:rsid w:val="00135FF1"/>
    <w:rsid w:val="0014022F"/>
    <w:rsid w:val="00146CBD"/>
    <w:rsid w:val="00146E65"/>
    <w:rsid w:val="00150841"/>
    <w:rsid w:val="00150FFB"/>
    <w:rsid w:val="001533C2"/>
    <w:rsid w:val="00154FA4"/>
    <w:rsid w:val="0015791B"/>
    <w:rsid w:val="00171EA7"/>
    <w:rsid w:val="00183687"/>
    <w:rsid w:val="001C6ABD"/>
    <w:rsid w:val="001D18AA"/>
    <w:rsid w:val="00207881"/>
    <w:rsid w:val="00211BE9"/>
    <w:rsid w:val="00213125"/>
    <w:rsid w:val="002324C4"/>
    <w:rsid w:val="002527F0"/>
    <w:rsid w:val="00254B8B"/>
    <w:rsid w:val="00260A84"/>
    <w:rsid w:val="00273BAF"/>
    <w:rsid w:val="0028779D"/>
    <w:rsid w:val="002A3EC3"/>
    <w:rsid w:val="002A77CA"/>
    <w:rsid w:val="002C2F53"/>
    <w:rsid w:val="002C76DD"/>
    <w:rsid w:val="00313D62"/>
    <w:rsid w:val="003219FA"/>
    <w:rsid w:val="00321E21"/>
    <w:rsid w:val="00357C10"/>
    <w:rsid w:val="0036028A"/>
    <w:rsid w:val="003733A2"/>
    <w:rsid w:val="003901F6"/>
    <w:rsid w:val="003A3511"/>
    <w:rsid w:val="003A59C6"/>
    <w:rsid w:val="003B5725"/>
    <w:rsid w:val="003B75F9"/>
    <w:rsid w:val="003D667A"/>
    <w:rsid w:val="004101BE"/>
    <w:rsid w:val="00410BD3"/>
    <w:rsid w:val="00436020"/>
    <w:rsid w:val="0044011F"/>
    <w:rsid w:val="00451C61"/>
    <w:rsid w:val="0045247D"/>
    <w:rsid w:val="0047403E"/>
    <w:rsid w:val="00482A05"/>
    <w:rsid w:val="004A2EC4"/>
    <w:rsid w:val="004B0CF7"/>
    <w:rsid w:val="004B4B0D"/>
    <w:rsid w:val="004E206B"/>
    <w:rsid w:val="00505ABE"/>
    <w:rsid w:val="00515023"/>
    <w:rsid w:val="005312AA"/>
    <w:rsid w:val="0054336E"/>
    <w:rsid w:val="00587571"/>
    <w:rsid w:val="005A2041"/>
    <w:rsid w:val="005A4736"/>
    <w:rsid w:val="005A5D54"/>
    <w:rsid w:val="005C55B7"/>
    <w:rsid w:val="005C6754"/>
    <w:rsid w:val="005E4017"/>
    <w:rsid w:val="005F449D"/>
    <w:rsid w:val="005F590A"/>
    <w:rsid w:val="005F793E"/>
    <w:rsid w:val="005F7EDE"/>
    <w:rsid w:val="00604B9E"/>
    <w:rsid w:val="00605068"/>
    <w:rsid w:val="006220CF"/>
    <w:rsid w:val="006321BD"/>
    <w:rsid w:val="0064762F"/>
    <w:rsid w:val="006505FA"/>
    <w:rsid w:val="00651B16"/>
    <w:rsid w:val="00691F6B"/>
    <w:rsid w:val="006A5F48"/>
    <w:rsid w:val="006A642D"/>
    <w:rsid w:val="006B6CDD"/>
    <w:rsid w:val="006D5073"/>
    <w:rsid w:val="006D5E07"/>
    <w:rsid w:val="006E5371"/>
    <w:rsid w:val="006F7200"/>
    <w:rsid w:val="00733FF1"/>
    <w:rsid w:val="007574BF"/>
    <w:rsid w:val="0076147A"/>
    <w:rsid w:val="0077098C"/>
    <w:rsid w:val="0077280E"/>
    <w:rsid w:val="007940DD"/>
    <w:rsid w:val="007A5DB1"/>
    <w:rsid w:val="007D08E0"/>
    <w:rsid w:val="007E6B3F"/>
    <w:rsid w:val="007F3CE4"/>
    <w:rsid w:val="0080341D"/>
    <w:rsid w:val="0082655D"/>
    <w:rsid w:val="00835579"/>
    <w:rsid w:val="00835BAD"/>
    <w:rsid w:val="0085208F"/>
    <w:rsid w:val="00860E42"/>
    <w:rsid w:val="008701AC"/>
    <w:rsid w:val="00885D57"/>
    <w:rsid w:val="008904D4"/>
    <w:rsid w:val="00894707"/>
    <w:rsid w:val="008956EA"/>
    <w:rsid w:val="00895B48"/>
    <w:rsid w:val="008A54B4"/>
    <w:rsid w:val="00903611"/>
    <w:rsid w:val="009115F1"/>
    <w:rsid w:val="00911644"/>
    <w:rsid w:val="00923C80"/>
    <w:rsid w:val="00933EE3"/>
    <w:rsid w:val="00934CC6"/>
    <w:rsid w:val="00937ECA"/>
    <w:rsid w:val="00950041"/>
    <w:rsid w:val="0096098B"/>
    <w:rsid w:val="009736FB"/>
    <w:rsid w:val="00975A83"/>
    <w:rsid w:val="00981EC2"/>
    <w:rsid w:val="00984F7C"/>
    <w:rsid w:val="009B7CEF"/>
    <w:rsid w:val="00A01E65"/>
    <w:rsid w:val="00A10FA0"/>
    <w:rsid w:val="00A130E3"/>
    <w:rsid w:val="00A15FD9"/>
    <w:rsid w:val="00A27303"/>
    <w:rsid w:val="00A31FDC"/>
    <w:rsid w:val="00A54CA8"/>
    <w:rsid w:val="00A63A33"/>
    <w:rsid w:val="00A71047"/>
    <w:rsid w:val="00A8191A"/>
    <w:rsid w:val="00A85AB1"/>
    <w:rsid w:val="00A85AD5"/>
    <w:rsid w:val="00AD0304"/>
    <w:rsid w:val="00AE63DB"/>
    <w:rsid w:val="00AF3953"/>
    <w:rsid w:val="00AF61DA"/>
    <w:rsid w:val="00B04066"/>
    <w:rsid w:val="00B11620"/>
    <w:rsid w:val="00B16033"/>
    <w:rsid w:val="00B22AC6"/>
    <w:rsid w:val="00B30D66"/>
    <w:rsid w:val="00B40B25"/>
    <w:rsid w:val="00B77EE3"/>
    <w:rsid w:val="00B93F38"/>
    <w:rsid w:val="00B95D07"/>
    <w:rsid w:val="00BC52F2"/>
    <w:rsid w:val="00BD4D84"/>
    <w:rsid w:val="00BD5F19"/>
    <w:rsid w:val="00BE2BFA"/>
    <w:rsid w:val="00BE4555"/>
    <w:rsid w:val="00C01392"/>
    <w:rsid w:val="00C061F8"/>
    <w:rsid w:val="00C50DB5"/>
    <w:rsid w:val="00C56726"/>
    <w:rsid w:val="00C67D77"/>
    <w:rsid w:val="00C67E90"/>
    <w:rsid w:val="00C87E22"/>
    <w:rsid w:val="00CA2E12"/>
    <w:rsid w:val="00CB41C8"/>
    <w:rsid w:val="00CC784C"/>
    <w:rsid w:val="00CF1985"/>
    <w:rsid w:val="00D0549C"/>
    <w:rsid w:val="00D269FD"/>
    <w:rsid w:val="00D436AF"/>
    <w:rsid w:val="00D467F5"/>
    <w:rsid w:val="00D5690A"/>
    <w:rsid w:val="00D7580C"/>
    <w:rsid w:val="00DA265B"/>
    <w:rsid w:val="00DA7644"/>
    <w:rsid w:val="00DF08F8"/>
    <w:rsid w:val="00DF370E"/>
    <w:rsid w:val="00E010FA"/>
    <w:rsid w:val="00E1033C"/>
    <w:rsid w:val="00E127B8"/>
    <w:rsid w:val="00E32EE9"/>
    <w:rsid w:val="00E355DD"/>
    <w:rsid w:val="00E366F8"/>
    <w:rsid w:val="00E614D6"/>
    <w:rsid w:val="00E70DF4"/>
    <w:rsid w:val="00E74837"/>
    <w:rsid w:val="00E76051"/>
    <w:rsid w:val="00E824BB"/>
    <w:rsid w:val="00E840B7"/>
    <w:rsid w:val="00E85777"/>
    <w:rsid w:val="00E87E2E"/>
    <w:rsid w:val="00EA5159"/>
    <w:rsid w:val="00EB6957"/>
    <w:rsid w:val="00EC1BEB"/>
    <w:rsid w:val="00EE2558"/>
    <w:rsid w:val="00EE25FA"/>
    <w:rsid w:val="00EF08C1"/>
    <w:rsid w:val="00EF547E"/>
    <w:rsid w:val="00F00CE9"/>
    <w:rsid w:val="00F352AE"/>
    <w:rsid w:val="00F560E1"/>
    <w:rsid w:val="00F63505"/>
    <w:rsid w:val="00F65D20"/>
    <w:rsid w:val="00F7314D"/>
    <w:rsid w:val="00F75561"/>
    <w:rsid w:val="00F8218C"/>
    <w:rsid w:val="00F82602"/>
    <w:rsid w:val="00FA0045"/>
    <w:rsid w:val="00FC59C5"/>
    <w:rsid w:val="00F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E9F7"/>
  <w15:docId w15:val="{60328D77-B6C7-4EF8-884C-23CDAC0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F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1F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39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FD27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277C"/>
    <w:rPr>
      <w:sz w:val="24"/>
      <w:szCs w:val="24"/>
    </w:rPr>
  </w:style>
  <w:style w:type="paragraph" w:styleId="Footer">
    <w:name w:val="footer"/>
    <w:basedOn w:val="Normal"/>
    <w:link w:val="FooterChar"/>
    <w:rsid w:val="00FD27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D277C"/>
    <w:rPr>
      <w:sz w:val="24"/>
      <w:szCs w:val="24"/>
    </w:rPr>
  </w:style>
  <w:style w:type="character" w:styleId="CommentReference">
    <w:name w:val="annotation reference"/>
    <w:rsid w:val="00FA5A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5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5AC1"/>
  </w:style>
  <w:style w:type="paragraph" w:styleId="CommentSubject">
    <w:name w:val="annotation subject"/>
    <w:basedOn w:val="CommentText"/>
    <w:next w:val="CommentText"/>
    <w:link w:val="CommentSubjectChar"/>
    <w:rsid w:val="00FA5AC1"/>
    <w:rPr>
      <w:b/>
      <w:bCs/>
    </w:rPr>
  </w:style>
  <w:style w:type="character" w:customStyle="1" w:styleId="CommentSubjectChar">
    <w:name w:val="Comment Subject Char"/>
    <w:link w:val="CommentSubject"/>
    <w:rsid w:val="00FA5AC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0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8Je1BPw43qwNaMbK9hfvGnolw==">AMUW2mUky08G5G+sYkXnNAYcwY4jcbGslwajpscBSyMl/IJpTAvnzi1t1gMcpfqagWZqY1uQdMEjIVQMxLe38NbASQQ0IFUiliTDnF4yKJb29Mf8NdqsyOfqQ78NH6rKpjpaaClNyPAD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8D3E31-1E3C-4C21-98FB-D8A9350F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Korisnik</cp:lastModifiedBy>
  <cp:revision>28</cp:revision>
  <dcterms:created xsi:type="dcterms:W3CDTF">2022-10-12T10:05:00Z</dcterms:created>
  <dcterms:modified xsi:type="dcterms:W3CDTF">2023-07-07T12:55:00Z</dcterms:modified>
</cp:coreProperties>
</file>